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3D4C" w14:textId="56BA077D" w:rsidR="3849E394" w:rsidRDefault="7289913A" w:rsidP="7289913A">
      <w:pPr>
        <w:jc w:val="right"/>
        <w:rPr>
          <w:rFonts w:ascii="Calibri" w:eastAsia="Calibri" w:hAnsi="Calibri" w:cs="Calibri"/>
          <w:sz w:val="20"/>
          <w:szCs w:val="20"/>
        </w:rPr>
      </w:pPr>
      <w:r w:rsidRPr="7289913A">
        <w:rPr>
          <w:rFonts w:ascii="Calibri" w:eastAsia="Calibri" w:hAnsi="Calibri" w:cs="Calibri"/>
          <w:sz w:val="20"/>
          <w:szCs w:val="20"/>
        </w:rPr>
        <w:t xml:space="preserve">Elaborado por Grupo de Trabajo: </w:t>
      </w:r>
      <w:r w:rsidR="3849E394">
        <w:br/>
      </w:r>
      <w:r w:rsidRPr="7289913A">
        <w:rPr>
          <w:rFonts w:ascii="Calibri" w:eastAsia="Calibri" w:hAnsi="Calibri" w:cs="Calibri"/>
          <w:sz w:val="20"/>
          <w:szCs w:val="20"/>
        </w:rPr>
        <w:t xml:space="preserve">POR LA ACCESIBILIDAD </w:t>
      </w:r>
    </w:p>
    <w:p w14:paraId="37893570" w14:textId="452E2DD7" w:rsidR="3849E394" w:rsidRDefault="7289913A" w:rsidP="7289913A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9C246A4" wp14:editId="178878CE">
            <wp:extent cx="504825" cy="485775"/>
            <wp:effectExtent l="0" t="0" r="0" b="0"/>
            <wp:docPr id="1754352755" name="Imagen 1754352755" descr="Oferta formativa de la Biblioteca para el PDI, en colaboración con el ICE,  enfocada al apoyo a la investig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BCC25" wp14:editId="514D24C5">
            <wp:extent cx="1028700" cy="485775"/>
            <wp:effectExtent l="0" t="0" r="0" b="0"/>
            <wp:docPr id="2113847711" name="Imagen 2113847711" descr="Accesibilidad - Ars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32E0" w14:textId="4E0C84BD" w:rsidR="3849E394" w:rsidRDefault="7289913A" w:rsidP="7289913A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7289913A">
        <w:rPr>
          <w:rFonts w:ascii="Verdana Pro" w:eastAsia="Verdana Pro" w:hAnsi="Verdana Pro" w:cs="Verdana Pro"/>
          <w:b/>
          <w:bCs/>
          <w:color w:val="000000" w:themeColor="text1"/>
          <w:sz w:val="16"/>
          <w:szCs w:val="16"/>
        </w:rPr>
        <w:t>CUADRO RESUMEN:</w:t>
      </w:r>
      <w:r w:rsidR="3849E394">
        <w:br/>
      </w:r>
      <w:r w:rsidRPr="7289913A">
        <w:rPr>
          <w:rFonts w:ascii="Verdana Pro" w:eastAsia="Verdana Pro" w:hAnsi="Verdana Pro" w:cs="Verdana Pro"/>
          <w:b/>
          <w:bCs/>
          <w:color w:val="C00000"/>
          <w:sz w:val="16"/>
          <w:szCs w:val="16"/>
        </w:rPr>
        <w:t>CATÁLOGO DE SERVICIOS DE LA BIBLIOTECA DE LA UNIVERSIDAD DE SEVILLA PARA PERSONAS CON DISCAPACIDAD</w:t>
      </w:r>
      <w:r w:rsidR="3849E394">
        <w:br/>
      </w:r>
      <w:r w:rsidRPr="7289913A">
        <w:rPr>
          <w:rFonts w:ascii="Calibri Light" w:eastAsia="Calibri Light" w:hAnsi="Calibri Light" w:cs="Calibri Light"/>
          <w:b/>
          <w:bCs/>
          <w:sz w:val="36"/>
          <w:szCs w:val="36"/>
        </w:rPr>
        <w:t>__________________________________________________________________________</w:t>
      </w:r>
    </w:p>
    <w:p w14:paraId="2556E484" w14:textId="489A13DC" w:rsidR="3849E394" w:rsidRDefault="7289913A" w:rsidP="7289913A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7289913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CATALOGO DE SERVICIOS ADAPTADOS DE LA BUS PARA PERSONAS CON DISCAPACIDAD </w:t>
      </w:r>
      <w:r w:rsidR="3849E394">
        <w:br/>
      </w:r>
    </w:p>
    <w:tbl>
      <w:tblPr>
        <w:tblStyle w:val="Tablaconcuadrcula"/>
        <w:tblW w:w="14062" w:type="dxa"/>
        <w:tblLayout w:type="fixed"/>
        <w:tblLook w:val="06A0" w:firstRow="1" w:lastRow="0" w:firstColumn="1" w:lastColumn="0" w:noHBand="1" w:noVBand="1"/>
      </w:tblPr>
      <w:tblGrid>
        <w:gridCol w:w="6840"/>
        <w:gridCol w:w="4395"/>
        <w:gridCol w:w="1185"/>
        <w:gridCol w:w="1642"/>
      </w:tblGrid>
      <w:tr w:rsidR="3849E394" w14:paraId="41FEF593" w14:textId="77777777" w:rsidTr="4D8026CE">
        <w:tc>
          <w:tcPr>
            <w:tcW w:w="6840" w:type="dxa"/>
            <w:shd w:val="clear" w:color="auto" w:fill="F2F2F2" w:themeFill="background1" w:themeFillShade="F2"/>
          </w:tcPr>
          <w:p w14:paraId="58711809" w14:textId="1BD8E557" w:rsidR="3849E394" w:rsidRDefault="3B84B23F" w:rsidP="50FB58FB">
            <w:pPr>
              <w:rPr>
                <w:b/>
                <w:bCs/>
                <w:sz w:val="40"/>
                <w:szCs w:val="40"/>
                <w:highlight w:val="green"/>
              </w:rPr>
            </w:pPr>
            <w:r w:rsidRPr="0032115D">
              <w:rPr>
                <w:b/>
                <w:bCs/>
                <w:sz w:val="40"/>
                <w:szCs w:val="40"/>
              </w:rPr>
              <w:t>ACCESO E INSTALACIONES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028368E3" w14:textId="401BE7A4" w:rsidR="5098E6CE" w:rsidRDefault="5098E6CE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BIBLIOTECA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6CF7AECE" w14:textId="0C4B6058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ACTUAL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0498479A" w14:textId="6125CA36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PROPUESTO</w:t>
            </w:r>
          </w:p>
        </w:tc>
      </w:tr>
      <w:tr w:rsidR="3849E394" w14:paraId="1189C090" w14:textId="77777777" w:rsidTr="4D8026CE">
        <w:tc>
          <w:tcPr>
            <w:tcW w:w="6840" w:type="dxa"/>
          </w:tcPr>
          <w:p w14:paraId="0F5BF5D2" w14:textId="3F29E9B1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RAMPA DE ACCESO</w:t>
            </w:r>
          </w:p>
        </w:tc>
        <w:tc>
          <w:tcPr>
            <w:tcW w:w="4395" w:type="dxa"/>
          </w:tcPr>
          <w:p w14:paraId="2C836E8E" w14:textId="1BC65A60" w:rsidR="5098E6CE" w:rsidRDefault="50FB58FB" w:rsidP="7289913A">
            <w:r w:rsidRPr="7289913A">
              <w:t>Biblioteca con edificio propio: CAU</w:t>
            </w:r>
          </w:p>
        </w:tc>
        <w:tc>
          <w:tcPr>
            <w:tcW w:w="1185" w:type="dxa"/>
          </w:tcPr>
          <w:p w14:paraId="5EC6A1AA" w14:textId="60BE976B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48439F33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4A65DF34" w14:textId="77777777" w:rsidTr="4D8026CE">
        <w:tc>
          <w:tcPr>
            <w:tcW w:w="6840" w:type="dxa"/>
          </w:tcPr>
          <w:p w14:paraId="29C7A6DD" w14:textId="241EAC55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PUERTA APERTURA AUTOMÁTICA ENTRADA PRINCIPAL</w:t>
            </w:r>
          </w:p>
        </w:tc>
        <w:tc>
          <w:tcPr>
            <w:tcW w:w="4395" w:type="dxa"/>
          </w:tcPr>
          <w:p w14:paraId="051D59EB" w14:textId="497FAA4D" w:rsidR="5098E6CE" w:rsidRDefault="50FB58FB" w:rsidP="7289913A">
            <w:r w:rsidRPr="7289913A">
              <w:t>Bibliotecas con edificios propios (BRMN y CAU), también en otros edificios</w:t>
            </w:r>
          </w:p>
        </w:tc>
        <w:tc>
          <w:tcPr>
            <w:tcW w:w="1185" w:type="dxa"/>
          </w:tcPr>
          <w:p w14:paraId="43A27844" w14:textId="7CA6B6B1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40923C36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601D0478" w14:textId="77777777" w:rsidTr="4D8026CE">
        <w:tc>
          <w:tcPr>
            <w:tcW w:w="6840" w:type="dxa"/>
          </w:tcPr>
          <w:p w14:paraId="3B3A41C5" w14:textId="28302211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PUERTA APERTURA AUTOMÁTICA ENTRADA BIBLIOTECA</w:t>
            </w:r>
          </w:p>
        </w:tc>
        <w:tc>
          <w:tcPr>
            <w:tcW w:w="4395" w:type="dxa"/>
          </w:tcPr>
          <w:p w14:paraId="7A43C0E7" w14:textId="47B0F723" w:rsidR="5098E6CE" w:rsidRDefault="50FB58FB" w:rsidP="7289913A">
            <w:r w:rsidRPr="2F43ED7E">
              <w:t>ETSII,</w:t>
            </w:r>
            <w:r w:rsidR="7EF3EF0B" w:rsidRPr="2F43ED7E">
              <w:t xml:space="preserve"> FCE y TYF tienen, </w:t>
            </w:r>
            <w:r w:rsidRPr="2F43ED7E">
              <w:t>las demás requieren actuación</w:t>
            </w:r>
          </w:p>
        </w:tc>
        <w:tc>
          <w:tcPr>
            <w:tcW w:w="1185" w:type="dxa"/>
          </w:tcPr>
          <w:p w14:paraId="0EB83AEB" w14:textId="18162B63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5CB5E90B" w14:textId="15431DA9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</w:tr>
      <w:tr w:rsidR="3849E394" w14:paraId="3523E33F" w14:textId="77777777" w:rsidTr="4D8026CE">
        <w:tc>
          <w:tcPr>
            <w:tcW w:w="6840" w:type="dxa"/>
          </w:tcPr>
          <w:p w14:paraId="479CC699" w14:textId="40F219BC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ASCENSOR/ES INCLUSIVO/S </w:t>
            </w:r>
            <w:r w:rsidRPr="7289913A">
              <w:t>(con megafonía indicativa, botones de control de cabina en braille y botón de alarma sonoro)</w:t>
            </w:r>
          </w:p>
        </w:tc>
        <w:tc>
          <w:tcPr>
            <w:tcW w:w="4395" w:type="dxa"/>
          </w:tcPr>
          <w:p w14:paraId="5311B875" w14:textId="321D8791" w:rsidR="5098E6CE" w:rsidRDefault="1CA47042" w:rsidP="7289913A">
            <w:r w:rsidRPr="7289913A">
              <w:t>Bibliotecas con edificios propios: BRMN y CAU</w:t>
            </w:r>
          </w:p>
        </w:tc>
        <w:tc>
          <w:tcPr>
            <w:tcW w:w="1185" w:type="dxa"/>
          </w:tcPr>
          <w:p w14:paraId="2566EA7D" w14:textId="040B62C8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44FB340E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5CCABC14" w14:textId="77777777" w:rsidTr="4D8026CE">
        <w:tc>
          <w:tcPr>
            <w:tcW w:w="6840" w:type="dxa"/>
          </w:tcPr>
          <w:p w14:paraId="0AE0B052" w14:textId="38B7C94E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PLAN DE EVACUACIÓN INCLUYENTE </w:t>
            </w:r>
            <w:r w:rsidRPr="7289913A">
              <w:t>(Zona/s de rescate y sistemas de alarmas con avisos óptico/acústicos)</w:t>
            </w:r>
          </w:p>
        </w:tc>
        <w:tc>
          <w:tcPr>
            <w:tcW w:w="4395" w:type="dxa"/>
          </w:tcPr>
          <w:p w14:paraId="27D33301" w14:textId="6BE4E25B" w:rsidR="5098E6CE" w:rsidRDefault="50FB58FB" w:rsidP="7289913A">
            <w:r w:rsidRPr="7289913A">
              <w:t>Bibliotecas con edificios propios (BRMN y CAU) y resto de edificios US</w:t>
            </w:r>
          </w:p>
        </w:tc>
        <w:tc>
          <w:tcPr>
            <w:tcW w:w="1185" w:type="dxa"/>
          </w:tcPr>
          <w:p w14:paraId="1A438BA9" w14:textId="64F90860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04F03CE8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5C44B36B" w14:textId="77777777" w:rsidTr="4D8026CE">
        <w:tc>
          <w:tcPr>
            <w:tcW w:w="6840" w:type="dxa"/>
          </w:tcPr>
          <w:p w14:paraId="3B6A4CA6" w14:textId="1295092F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ASEOS INCLUSIVOS DE USO PREFERENTE</w:t>
            </w:r>
          </w:p>
        </w:tc>
        <w:tc>
          <w:tcPr>
            <w:tcW w:w="4395" w:type="dxa"/>
          </w:tcPr>
          <w:p w14:paraId="03379CF7" w14:textId="03F86344" w:rsidR="5098E6CE" w:rsidRDefault="1CA47042" w:rsidP="7289913A">
            <w:r w:rsidRPr="4D8026CE">
              <w:t>Bibliotecas con edificios propios: BRMN y CAU.</w:t>
            </w:r>
            <w:r w:rsidR="5098E6CE">
              <w:br/>
            </w:r>
            <w:r w:rsidRPr="4D8026CE">
              <w:t xml:space="preserve">También </w:t>
            </w:r>
            <w:proofErr w:type="gramStart"/>
            <w:r w:rsidRPr="4D8026CE">
              <w:t>ETSII</w:t>
            </w:r>
            <w:r w:rsidR="2C6EA93B" w:rsidRPr="4D8026CE">
              <w:t xml:space="preserve"> </w:t>
            </w:r>
            <w:r w:rsidR="63F6CBA5" w:rsidRPr="4D8026CE">
              <w:t xml:space="preserve"> Y</w:t>
            </w:r>
            <w:proofErr w:type="gramEnd"/>
            <w:r w:rsidR="63F6CBA5" w:rsidRPr="4D8026CE">
              <w:t xml:space="preserve"> </w:t>
            </w:r>
            <w:r w:rsidR="2C6EA93B" w:rsidRPr="4D8026CE">
              <w:t>FCE</w:t>
            </w:r>
          </w:p>
        </w:tc>
        <w:tc>
          <w:tcPr>
            <w:tcW w:w="1185" w:type="dxa"/>
          </w:tcPr>
          <w:p w14:paraId="25BA4E34" w14:textId="6449A2A3" w:rsidR="3849E394" w:rsidRDefault="7D80F5BD" w:rsidP="3849E394">
            <w:pPr>
              <w:rPr>
                <w:b/>
                <w:bCs/>
              </w:rPr>
            </w:pPr>
            <w:r w:rsidRPr="7D80F5BD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4CF9842B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5098E6CE" w14:paraId="5411AB77" w14:textId="77777777" w:rsidTr="4D8026CE">
        <w:tc>
          <w:tcPr>
            <w:tcW w:w="6840" w:type="dxa"/>
          </w:tcPr>
          <w:p w14:paraId="5B27ACDF" w14:textId="2FADF52C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SUELO EXTERIOR ADAPTADO </w:t>
            </w:r>
            <w:r w:rsidRPr="7289913A">
              <w:t xml:space="preserve">(Superficies con bandas </w:t>
            </w:r>
            <w:proofErr w:type="spellStart"/>
            <w:r w:rsidRPr="7289913A">
              <w:t>podotácticles</w:t>
            </w:r>
            <w:proofErr w:type="spellEnd"/>
            <w:r w:rsidRPr="7289913A">
              <w:t xml:space="preserve"> antideslizantes con indicaciones de dirección y advertencias de proximidad de mobiliario, giro, desnivel (escaleras y rampas) o zona despejada)</w:t>
            </w:r>
          </w:p>
        </w:tc>
        <w:tc>
          <w:tcPr>
            <w:tcW w:w="4395" w:type="dxa"/>
          </w:tcPr>
          <w:p w14:paraId="79498A3A" w14:textId="19F7D3DE" w:rsidR="5098E6CE" w:rsidRDefault="50FB58FB" w:rsidP="7289913A">
            <w:r w:rsidRPr="7289913A">
              <w:t>BIBLIOTECAS CON EDIFICIOS PROPIOS (BRMN Y CAU)</w:t>
            </w:r>
          </w:p>
        </w:tc>
        <w:tc>
          <w:tcPr>
            <w:tcW w:w="1185" w:type="dxa"/>
          </w:tcPr>
          <w:p w14:paraId="51AF7DE7" w14:textId="376B17D3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29CB9C21" w14:textId="325275EA" w:rsidR="5098E6CE" w:rsidRDefault="5098E6CE" w:rsidP="5098E6CE">
            <w:pPr>
              <w:rPr>
                <w:b/>
                <w:bCs/>
              </w:rPr>
            </w:pPr>
          </w:p>
        </w:tc>
      </w:tr>
      <w:tr w:rsidR="50FB58FB" w14:paraId="13C67BA7" w14:textId="77777777" w:rsidTr="4D8026CE">
        <w:tc>
          <w:tcPr>
            <w:tcW w:w="6840" w:type="dxa"/>
          </w:tcPr>
          <w:p w14:paraId="054A4758" w14:textId="0BC20FC4" w:rsidR="5098E6CE" w:rsidRDefault="5098E6CE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lastRenderedPageBreak/>
              <w:t>SUELO INTERIOR ADAPTADO</w:t>
            </w:r>
            <w:r w:rsidRPr="7289913A">
              <w:t xml:space="preserve"> (Superficies con bandas </w:t>
            </w:r>
            <w:proofErr w:type="spellStart"/>
            <w:r w:rsidRPr="7289913A">
              <w:t>podotácticles</w:t>
            </w:r>
            <w:proofErr w:type="spellEnd"/>
            <w:r w:rsidRPr="7289913A">
              <w:t xml:space="preserve"> antideslizantes con indicaciones de dirección y advertencias de proximidad de mobiliario, giro, desnivel o zona despejada)</w:t>
            </w:r>
          </w:p>
        </w:tc>
        <w:tc>
          <w:tcPr>
            <w:tcW w:w="4395" w:type="dxa"/>
          </w:tcPr>
          <w:p w14:paraId="682415DC" w14:textId="5FA557AF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68C2F00D" w14:textId="0369BFB5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777F2FC7" w14:textId="1324185D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3849E394" w14:paraId="005C5A02" w14:textId="77777777" w:rsidTr="4D8026CE">
        <w:tc>
          <w:tcPr>
            <w:tcW w:w="6840" w:type="dxa"/>
          </w:tcPr>
          <w:p w14:paraId="4390CFE7" w14:textId="0080F7F6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PASILLO ANTIHURTO ACCESIBLE EN ANCHURA</w:t>
            </w:r>
          </w:p>
        </w:tc>
        <w:tc>
          <w:tcPr>
            <w:tcW w:w="4395" w:type="dxa"/>
          </w:tcPr>
          <w:p w14:paraId="62600DEA" w14:textId="65E9A153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78AC5AEF" w14:textId="45800A6E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2" w:type="dxa"/>
          </w:tcPr>
          <w:p w14:paraId="6FBA9821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303DFD1D" w14:textId="77777777" w:rsidTr="4D8026CE">
        <w:tc>
          <w:tcPr>
            <w:tcW w:w="6840" w:type="dxa"/>
          </w:tcPr>
          <w:p w14:paraId="27DED340" w14:textId="3D111E56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1E278EDA" w14:textId="6535BAD8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733EC880" w14:textId="7B098F0C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5E71AF63" w14:textId="0BBB08B1" w:rsidR="3849E394" w:rsidRDefault="3849E394" w:rsidP="3849E394">
            <w:pPr>
              <w:rPr>
                <w:b/>
                <w:bCs/>
              </w:rPr>
            </w:pPr>
          </w:p>
        </w:tc>
      </w:tr>
    </w:tbl>
    <w:p w14:paraId="1F065D5E" w14:textId="17BA4639" w:rsidR="3849E394" w:rsidRDefault="3849E394" w:rsidP="3849E394">
      <w:pPr>
        <w:rPr>
          <w:b/>
          <w:bCs/>
        </w:rPr>
      </w:pPr>
    </w:p>
    <w:p w14:paraId="0BCAB452" w14:textId="0CD412A4" w:rsidR="3849E394" w:rsidRDefault="3849E394" w:rsidP="3849E394">
      <w:pPr>
        <w:rPr>
          <w:b/>
          <w:bCs/>
        </w:rPr>
      </w:pPr>
    </w:p>
    <w:tbl>
      <w:tblPr>
        <w:tblStyle w:val="Tablaconcuadrcula"/>
        <w:tblW w:w="14040" w:type="dxa"/>
        <w:tblLayout w:type="fixed"/>
        <w:tblLook w:val="06A0" w:firstRow="1" w:lastRow="0" w:firstColumn="1" w:lastColumn="0" w:noHBand="1" w:noVBand="1"/>
      </w:tblPr>
      <w:tblGrid>
        <w:gridCol w:w="6840"/>
        <w:gridCol w:w="4365"/>
        <w:gridCol w:w="1200"/>
        <w:gridCol w:w="1635"/>
      </w:tblGrid>
      <w:tr w:rsidR="3849E394" w14:paraId="09F53192" w14:textId="77777777" w:rsidTr="7289913A">
        <w:tc>
          <w:tcPr>
            <w:tcW w:w="6840" w:type="dxa"/>
            <w:shd w:val="clear" w:color="auto" w:fill="F2F2F2" w:themeFill="background1" w:themeFillShade="F2"/>
          </w:tcPr>
          <w:p w14:paraId="02B40DDB" w14:textId="1A5C652E" w:rsidR="3849E394" w:rsidRDefault="3B84B23F" w:rsidP="50FB58FB">
            <w:pPr>
              <w:spacing w:line="259" w:lineRule="auto"/>
              <w:rPr>
                <w:b/>
                <w:bCs/>
                <w:sz w:val="40"/>
                <w:szCs w:val="40"/>
              </w:rPr>
            </w:pPr>
            <w:r w:rsidRPr="0032115D">
              <w:rPr>
                <w:b/>
                <w:bCs/>
                <w:sz w:val="40"/>
                <w:szCs w:val="40"/>
              </w:rPr>
              <w:t>EQUIPAMIENTO (MOBILIARIO)</w:t>
            </w:r>
          </w:p>
        </w:tc>
        <w:tc>
          <w:tcPr>
            <w:tcW w:w="4365" w:type="dxa"/>
            <w:shd w:val="clear" w:color="auto" w:fill="F2F2F2" w:themeFill="background1" w:themeFillShade="F2"/>
          </w:tcPr>
          <w:p w14:paraId="0D4349B2" w14:textId="215BB0D9" w:rsidR="5098E6CE" w:rsidRDefault="5098E6CE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BIBLIOTECA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70ADC51" w14:textId="0C4B6058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ACTUAL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628AF4C7" w14:textId="6125CA36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PROPUESTO</w:t>
            </w:r>
          </w:p>
        </w:tc>
      </w:tr>
      <w:tr w:rsidR="3849E394" w14:paraId="5A6393FB" w14:textId="77777777" w:rsidTr="7289913A">
        <w:tc>
          <w:tcPr>
            <w:tcW w:w="6840" w:type="dxa"/>
          </w:tcPr>
          <w:p w14:paraId="61BA70B4" w14:textId="789BB375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MOSTRADOR DE CONSERJERÍA CON ALTURA ACCESIBLE</w:t>
            </w:r>
          </w:p>
        </w:tc>
        <w:tc>
          <w:tcPr>
            <w:tcW w:w="4365" w:type="dxa"/>
          </w:tcPr>
          <w:p w14:paraId="01537DB1" w14:textId="1AF9AE15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EN EDIFICIOS PROPIOS: BRMN Y CAU</w:t>
            </w:r>
          </w:p>
        </w:tc>
        <w:tc>
          <w:tcPr>
            <w:tcW w:w="1200" w:type="dxa"/>
          </w:tcPr>
          <w:p w14:paraId="7653A62D" w14:textId="4E038CDB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64272D3A" w14:textId="5C302E10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3849E394" w14:paraId="717A1AAE" w14:textId="77777777" w:rsidTr="7289913A">
        <w:tc>
          <w:tcPr>
            <w:tcW w:w="6840" w:type="dxa"/>
          </w:tcPr>
          <w:p w14:paraId="2570FCFE" w14:textId="0B245A43" w:rsidR="3849E394" w:rsidRDefault="5098E6CE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MOSTRADOR DE BIBLIOTECA CON ALTURA ACCESIBLE</w:t>
            </w:r>
          </w:p>
        </w:tc>
        <w:tc>
          <w:tcPr>
            <w:tcW w:w="4365" w:type="dxa"/>
          </w:tcPr>
          <w:p w14:paraId="1250D1A6" w14:textId="6112B473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2AA2A10" w14:textId="34764ED3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35" w:type="dxa"/>
          </w:tcPr>
          <w:p w14:paraId="15F58492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50FB58FB" w14:paraId="02442833" w14:textId="77777777" w:rsidTr="7289913A">
        <w:tc>
          <w:tcPr>
            <w:tcW w:w="6840" w:type="dxa"/>
          </w:tcPr>
          <w:p w14:paraId="1157C4B2" w14:textId="23A3E666" w:rsidR="50FB58FB" w:rsidRDefault="50FB58FB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MOSTRADOR DE BIBLIOTECA SIN FALDÓN</w:t>
            </w:r>
            <w:r w:rsidRPr="7289913A">
              <w:t xml:space="preserve"> (para sillas de ruedas)</w:t>
            </w:r>
          </w:p>
        </w:tc>
        <w:tc>
          <w:tcPr>
            <w:tcW w:w="4365" w:type="dxa"/>
          </w:tcPr>
          <w:p w14:paraId="29465AA1" w14:textId="5A8DE577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799E860" w14:textId="031CD0D4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72CF9AF6" w14:textId="209AC2DE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3849E394" w14:paraId="60135E05" w14:textId="77777777" w:rsidTr="7289913A">
        <w:tc>
          <w:tcPr>
            <w:tcW w:w="6840" w:type="dxa"/>
          </w:tcPr>
          <w:p w14:paraId="3FF167C8" w14:textId="11E918A2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MESAS REGULABLES EN ALTURA para discapacitados motores </w:t>
            </w:r>
            <w:r w:rsidRPr="7289913A">
              <w:t>(Uso preferente, con posibilidad de reserva)</w:t>
            </w:r>
            <w:r w:rsidRPr="7289913A">
              <w:rPr>
                <w:b/>
                <w:bCs/>
              </w:rPr>
              <w:t xml:space="preserve"> </w:t>
            </w:r>
          </w:p>
        </w:tc>
        <w:tc>
          <w:tcPr>
            <w:tcW w:w="4365" w:type="dxa"/>
          </w:tcPr>
          <w:p w14:paraId="125C1FFB" w14:textId="7206EEF0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23B2894" w14:textId="4E038CDB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FAD04AC" w14:textId="795C9553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3849E394" w14:paraId="0FD55D92" w14:textId="77777777" w:rsidTr="7289913A">
        <w:tc>
          <w:tcPr>
            <w:tcW w:w="6840" w:type="dxa"/>
          </w:tcPr>
          <w:p w14:paraId="79A8B501" w14:textId="19461EB4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 xml:space="preserve">SEÑALÉTICA DE ESTAS MESAS QUE INDIQUE “RESERVABLE”, “USO PREFERENTE” Y LOGO DE DISCAPACIDAD MOTORA </w:t>
            </w:r>
          </w:p>
        </w:tc>
        <w:tc>
          <w:tcPr>
            <w:tcW w:w="4365" w:type="dxa"/>
          </w:tcPr>
          <w:p w14:paraId="26234E2D" w14:textId="6983781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E5A98B9" w14:textId="4E038CDB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1E0EF628" w14:textId="791A9D1B" w:rsidR="3849E394" w:rsidRDefault="50FB58FB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</w:tbl>
    <w:p w14:paraId="74F972EB" w14:textId="16C8012B" w:rsidR="3849E394" w:rsidRDefault="3849E394" w:rsidP="3849E394">
      <w:pPr>
        <w:rPr>
          <w:b/>
          <w:bCs/>
        </w:rPr>
      </w:pPr>
    </w:p>
    <w:p w14:paraId="4507A46F" w14:textId="60E7AB5D" w:rsidR="3849E394" w:rsidRDefault="3849E394" w:rsidP="3849E394">
      <w:pPr>
        <w:rPr>
          <w:b/>
          <w:bCs/>
        </w:rPr>
      </w:pPr>
    </w:p>
    <w:p w14:paraId="1511C635" w14:textId="08C31F5F" w:rsidR="5098E6CE" w:rsidRDefault="5098E6CE" w:rsidP="5098E6CE">
      <w:pPr>
        <w:rPr>
          <w:b/>
          <w:bCs/>
        </w:rPr>
      </w:pPr>
    </w:p>
    <w:p w14:paraId="7B036609" w14:textId="6AD8B90C" w:rsidR="5098E6CE" w:rsidRDefault="5098E6CE" w:rsidP="5098E6CE">
      <w:pPr>
        <w:rPr>
          <w:b/>
          <w:bCs/>
        </w:rPr>
      </w:pPr>
    </w:p>
    <w:tbl>
      <w:tblPr>
        <w:tblStyle w:val="Tablaconcuadrcula"/>
        <w:tblW w:w="14063" w:type="dxa"/>
        <w:tblLook w:val="06A0" w:firstRow="1" w:lastRow="0" w:firstColumn="1" w:lastColumn="0" w:noHBand="1" w:noVBand="1"/>
      </w:tblPr>
      <w:tblGrid>
        <w:gridCol w:w="6823"/>
        <w:gridCol w:w="4309"/>
        <w:gridCol w:w="1288"/>
        <w:gridCol w:w="1643"/>
      </w:tblGrid>
      <w:tr w:rsidR="5098E6CE" w14:paraId="78E1F326" w14:textId="77777777" w:rsidTr="7289913A">
        <w:tc>
          <w:tcPr>
            <w:tcW w:w="6840" w:type="dxa"/>
            <w:shd w:val="clear" w:color="auto" w:fill="F2F2F2" w:themeFill="background1" w:themeFillShade="F2"/>
          </w:tcPr>
          <w:p w14:paraId="587BE806" w14:textId="6CC46C51" w:rsidR="3B84B23F" w:rsidRPr="0032115D" w:rsidRDefault="3B84B23F" w:rsidP="50FB58FB">
            <w:pPr>
              <w:spacing w:line="259" w:lineRule="auto"/>
              <w:rPr>
                <w:b/>
                <w:bCs/>
                <w:sz w:val="40"/>
                <w:szCs w:val="40"/>
              </w:rPr>
            </w:pPr>
            <w:r w:rsidRPr="0032115D">
              <w:rPr>
                <w:b/>
                <w:bCs/>
                <w:sz w:val="40"/>
                <w:szCs w:val="40"/>
              </w:rPr>
              <w:t>EQUIPAMIENTO INFORMÁTICO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5F6236B" w14:textId="215BB0D9" w:rsidR="5098E6CE" w:rsidRPr="0032115D" w:rsidRDefault="5098E6CE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BIBLIOTECA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0E07B5" w14:textId="0C4B6058" w:rsidR="3B84B23F" w:rsidRPr="0032115D" w:rsidRDefault="3B84B23F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ACTUAL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6E4EF56C" w14:textId="6125CA36" w:rsidR="3B84B23F" w:rsidRDefault="3B84B23F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PROPUESTO</w:t>
            </w:r>
          </w:p>
        </w:tc>
      </w:tr>
      <w:tr w:rsidR="5098E6CE" w14:paraId="31B37F90" w14:textId="77777777" w:rsidTr="7289913A">
        <w:tc>
          <w:tcPr>
            <w:tcW w:w="6840" w:type="dxa"/>
          </w:tcPr>
          <w:p w14:paraId="740B4045" w14:textId="0140C236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CABINA ADAPTADA PARA PERSONAS CON DISCAPACIDAD VISUAL </w:t>
            </w:r>
            <w:r w:rsidRPr="7289913A">
              <w:t>(ordenador con un monitor de 27 pulgadas mínimo, teclado especial con teclas más grandes, fondo amarillo, letras negras. Softwares específicos instalados) (RESERVABLE)</w:t>
            </w:r>
          </w:p>
        </w:tc>
        <w:tc>
          <w:tcPr>
            <w:tcW w:w="4320" w:type="dxa"/>
          </w:tcPr>
          <w:p w14:paraId="54E74889" w14:textId="3E2A3437" w:rsidR="5098E6CE" w:rsidRDefault="50FB58FB" w:rsidP="7289913A">
            <w:r w:rsidRPr="7289913A">
              <w:t>UBICADA EN 4 BIBLIOTECAS: DERECHO Y CCTT, EDUCACIÓN, HUMANIDADES Y CAU</w:t>
            </w:r>
          </w:p>
        </w:tc>
        <w:tc>
          <w:tcPr>
            <w:tcW w:w="1260" w:type="dxa"/>
          </w:tcPr>
          <w:p w14:paraId="383BFE57" w14:textId="55BDB8FA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32B9B9F6" w14:textId="5018EC92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5098E6CE" w14:paraId="03B991B2" w14:textId="77777777" w:rsidTr="7289913A">
        <w:tc>
          <w:tcPr>
            <w:tcW w:w="6840" w:type="dxa"/>
          </w:tcPr>
          <w:p w14:paraId="5946F10A" w14:textId="7BD0C945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SEÑALÉTICA </w:t>
            </w:r>
            <w:r w:rsidRPr="7289913A">
              <w:t>DE ESTA CABINA QUE INDIQUE “</w:t>
            </w:r>
            <w:r w:rsidRPr="7289913A">
              <w:rPr>
                <w:b/>
                <w:bCs/>
              </w:rPr>
              <w:t>USO PREFERENTE”, “RESERVABLE” Y LOGO DE DISCAPACIDAD VISUAL</w:t>
            </w:r>
          </w:p>
        </w:tc>
        <w:tc>
          <w:tcPr>
            <w:tcW w:w="4320" w:type="dxa"/>
          </w:tcPr>
          <w:p w14:paraId="0E4DF852" w14:textId="2E4D74E9" w:rsidR="5098E6CE" w:rsidRDefault="5098E6CE" w:rsidP="7289913A"/>
        </w:tc>
        <w:tc>
          <w:tcPr>
            <w:tcW w:w="1260" w:type="dxa"/>
          </w:tcPr>
          <w:p w14:paraId="094FF879" w14:textId="7E3FEED8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EE97931" w14:textId="04A6887D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5098E6CE" w14:paraId="3E19FE47" w14:textId="77777777" w:rsidTr="7289913A">
        <w:tc>
          <w:tcPr>
            <w:tcW w:w="6840" w:type="dxa"/>
          </w:tcPr>
          <w:p w14:paraId="76AE6988" w14:textId="72ED12DB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lastRenderedPageBreak/>
              <w:t xml:space="preserve">PORTÁTILES DE PRÉSTAMO y RESERVABLES </w:t>
            </w:r>
            <w:r w:rsidRPr="7289913A">
              <w:t>DE USO PREFERENTE PARA PERSONAS CON DISCAPACIDAD VISUAL, CON SOFTWARE ESPECÍFICO**</w:t>
            </w:r>
          </w:p>
        </w:tc>
        <w:tc>
          <w:tcPr>
            <w:tcW w:w="4320" w:type="dxa"/>
          </w:tcPr>
          <w:p w14:paraId="2A9D8FCB" w14:textId="0C97037C" w:rsidR="5098E6CE" w:rsidRDefault="5098E6CE" w:rsidP="7289913A">
            <w:r w:rsidRPr="7289913A">
              <w:t>CONCENTRADOS EN 4 BIBLIOTECAS (DERECHO Y CCTT, EDUCACIÓN, HUMANIDADES Y CAU) CON PRÉSTAMO A QUIEN NECESITE</w:t>
            </w:r>
          </w:p>
        </w:tc>
        <w:tc>
          <w:tcPr>
            <w:tcW w:w="1260" w:type="dxa"/>
          </w:tcPr>
          <w:p w14:paraId="0D1C0353" w14:textId="4E038CD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8497DDE" w14:textId="2A5D36A0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5098E6CE" w14:paraId="7ECA45D7" w14:textId="77777777" w:rsidTr="7289913A">
        <w:tc>
          <w:tcPr>
            <w:tcW w:w="6840" w:type="dxa"/>
          </w:tcPr>
          <w:p w14:paraId="074C549B" w14:textId="560CCCFA" w:rsidR="5098E6CE" w:rsidRDefault="50FB58FB" w:rsidP="7289913A">
            <w:r w:rsidRPr="7289913A">
              <w:rPr>
                <w:b/>
                <w:bCs/>
              </w:rPr>
              <w:t>**SOFTWARE ESPECÍFICO PARA ORDENADOR EN SALA Y PORTÁTIL DE PRÉSTAMO:</w:t>
            </w:r>
            <w:r w:rsidR="5098E6CE">
              <w:br/>
            </w:r>
            <w:r>
              <w:t xml:space="preserve">- Software LECTOR de pantalla (NVDA…) </w:t>
            </w:r>
          </w:p>
          <w:p w14:paraId="67C5A2C6" w14:textId="19F2D62B" w:rsidR="5098E6CE" w:rsidRDefault="50FB58FB" w:rsidP="7289913A">
            <w:r>
              <w:t xml:space="preserve">- Software AMPLIFICADOR de pantalla. </w:t>
            </w:r>
            <w:proofErr w:type="spellStart"/>
            <w:r>
              <w:t>Zoomit</w:t>
            </w:r>
            <w:proofErr w:type="spellEnd"/>
            <w:r>
              <w:t xml:space="preserve">. </w:t>
            </w:r>
          </w:p>
          <w:p w14:paraId="4AFF6539" w14:textId="4ED32D83" w:rsidR="5098E6CE" w:rsidRDefault="50FB58FB" w:rsidP="7289913A">
            <w:r>
              <w:t xml:space="preserve">- Opciones abiertas de configuración de la accesibilidad de los sistemas operativos, tanto Windows como Ubuntu. </w:t>
            </w:r>
          </w:p>
          <w:p w14:paraId="041CFD23" w14:textId="48A7628B" w:rsidR="5098E6CE" w:rsidRDefault="50FB58FB" w:rsidP="7289913A">
            <w:r>
              <w:t xml:space="preserve">- Otros softwares a petición del </w:t>
            </w:r>
            <w:proofErr w:type="spellStart"/>
            <w:r>
              <w:t>usuariado</w:t>
            </w:r>
            <w:proofErr w:type="spellEnd"/>
            <w:r>
              <w:t>.</w:t>
            </w:r>
          </w:p>
        </w:tc>
        <w:tc>
          <w:tcPr>
            <w:tcW w:w="4320" w:type="dxa"/>
          </w:tcPr>
          <w:p w14:paraId="465E1B65" w14:textId="6983781B" w:rsidR="5098E6CE" w:rsidRDefault="5098E6CE" w:rsidP="7289913A"/>
        </w:tc>
        <w:tc>
          <w:tcPr>
            <w:tcW w:w="1260" w:type="dxa"/>
          </w:tcPr>
          <w:p w14:paraId="338358B4" w14:textId="4E038CD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798029B3" w14:textId="4085BFE0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50FB58FB" w14:paraId="14493825" w14:textId="77777777" w:rsidTr="7289913A">
        <w:tc>
          <w:tcPr>
            <w:tcW w:w="6840" w:type="dxa"/>
          </w:tcPr>
          <w:p w14:paraId="70D93BB6" w14:textId="7949392B" w:rsidR="50FB58FB" w:rsidRDefault="50FB58FB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TABLETS DE PRÉSTAMO Y RESERVABLES PARA PERSONAS CON DISCAPACIDAD </w:t>
            </w:r>
            <w:proofErr w:type="spellStart"/>
            <w:proofErr w:type="gramStart"/>
            <w:r w:rsidRPr="7289913A">
              <w:rPr>
                <w:b/>
                <w:bCs/>
              </w:rPr>
              <w:t>T</w:t>
            </w:r>
            <w:r w:rsidRPr="7289913A">
              <w:t>alkback</w:t>
            </w:r>
            <w:proofErr w:type="spellEnd"/>
            <w:r w:rsidRPr="7289913A">
              <w:t xml:space="preserve">  (</w:t>
            </w:r>
            <w:proofErr w:type="gramEnd"/>
            <w:r w:rsidRPr="7289913A">
              <w:t>lector de pantalla para Android) y pantalla táctil.</w:t>
            </w:r>
          </w:p>
        </w:tc>
        <w:tc>
          <w:tcPr>
            <w:tcW w:w="4320" w:type="dxa"/>
          </w:tcPr>
          <w:p w14:paraId="2A8325B9" w14:textId="1B1CCF2A" w:rsidR="50FB58FB" w:rsidRDefault="50FB58FB" w:rsidP="7289913A">
            <w:r w:rsidRPr="7289913A">
              <w:t>CONCENTRADAS EN 4 BIBLIOTECAS (DERECHO Y CCTT, EDUCACIÓN, HUMANIDADES Y CAU) Y CON POSIBILIDAD DE PRÉSTAMO A QUIEN NECESITE</w:t>
            </w:r>
          </w:p>
        </w:tc>
        <w:tc>
          <w:tcPr>
            <w:tcW w:w="1260" w:type="dxa"/>
          </w:tcPr>
          <w:p w14:paraId="4F148351" w14:textId="743F3620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338D6A91" w14:textId="78B33B57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50FB58FB" w14:paraId="6EE81899" w14:textId="77777777" w:rsidTr="7289913A">
        <w:tc>
          <w:tcPr>
            <w:tcW w:w="6840" w:type="dxa"/>
          </w:tcPr>
          <w:p w14:paraId="48FB3E6A" w14:textId="6117D64D" w:rsidR="50FB58FB" w:rsidRDefault="50FB58FB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TECLADOS Y PERIFÉRICOS ADAPTADOS</w:t>
            </w:r>
            <w:r w:rsidRPr="7289913A">
              <w:t>, PRESTABLES Y RESERVABLES.</w:t>
            </w:r>
            <w:r>
              <w:br/>
            </w:r>
            <w:r w:rsidRPr="7289913A">
              <w:t>(</w:t>
            </w:r>
            <w:r>
              <w:t xml:space="preserve">Lupas TV, Joystick, atril, </w:t>
            </w:r>
            <w:proofErr w:type="spellStart"/>
            <w:r>
              <w:t>pasapátinas</w:t>
            </w:r>
            <w:proofErr w:type="spellEnd"/>
            <w:r>
              <w:t xml:space="preserve">, auriculares con micrófonos, pantalla </w:t>
            </w:r>
            <w:proofErr w:type="spellStart"/>
            <w:r>
              <w:t>tácticl</w:t>
            </w:r>
            <w:proofErr w:type="spellEnd"/>
            <w:r>
              <w:t xml:space="preserve">, </w:t>
            </w:r>
            <w:proofErr w:type="gramStart"/>
            <w:r>
              <w:t>etc...</w:t>
            </w:r>
            <w:proofErr w:type="gramEnd"/>
            <w:r>
              <w:t>)</w:t>
            </w:r>
            <w:r w:rsidR="5098E6CE" w:rsidRPr="7289913A"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</w:tcPr>
          <w:p w14:paraId="4D16F63D" w14:textId="5061CB71" w:rsidR="5098E6CE" w:rsidRDefault="5098E6CE" w:rsidP="7289913A">
            <w:r w:rsidRPr="7289913A">
              <w:t>CONCENTRADO/S EN 4 BIBLIOTECAS (DERECHO Y CCTT, EDUCACIÓN, HUMANIDADES Y CAU) Y CON POSIBILIDAD DE PRÉSTAMO A QUIEN NECESITE</w:t>
            </w:r>
          </w:p>
        </w:tc>
        <w:tc>
          <w:tcPr>
            <w:tcW w:w="1260" w:type="dxa"/>
          </w:tcPr>
          <w:p w14:paraId="7191A4B3" w14:textId="660B2BE6" w:rsidR="5098E6CE" w:rsidRDefault="5098E6CE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 ALGUNOS OBJETOS Y EN ALGUNA BIBLIOTECA</w:t>
            </w:r>
          </w:p>
        </w:tc>
        <w:tc>
          <w:tcPr>
            <w:tcW w:w="1643" w:type="dxa"/>
          </w:tcPr>
          <w:p w14:paraId="60C7412E" w14:textId="2CAE234B" w:rsidR="5098E6CE" w:rsidRDefault="5098E6CE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  <w:r>
              <w:br/>
            </w:r>
            <w:r w:rsidR="50FB58FB" w:rsidRPr="50FB58FB">
              <w:rPr>
                <w:b/>
                <w:bCs/>
              </w:rPr>
              <w:t>RESTO DE OBJETOS</w:t>
            </w:r>
          </w:p>
        </w:tc>
      </w:tr>
      <w:tr w:rsidR="5098E6CE" w14:paraId="005D5A0B" w14:textId="77777777" w:rsidTr="7289913A">
        <w:tc>
          <w:tcPr>
            <w:tcW w:w="6840" w:type="dxa"/>
          </w:tcPr>
          <w:p w14:paraId="70567A05" w14:textId="4656B81E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MÁQUINAS DE AUTOPRÉSTAMO Y AUTODEVOLUCIÓN ACCESIBLES</w:t>
            </w:r>
          </w:p>
        </w:tc>
        <w:tc>
          <w:tcPr>
            <w:tcW w:w="4320" w:type="dxa"/>
          </w:tcPr>
          <w:p w14:paraId="10FC5568" w14:textId="5B37671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81FC9AB" w14:textId="4E038CD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5ED38279" w14:textId="76F62F12" w:rsidR="5098E6CE" w:rsidRDefault="7289913A" w:rsidP="7289913A">
            <w:pPr>
              <w:spacing w:line="259" w:lineRule="auto"/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98E6CE" w14:paraId="027CEC2F" w14:textId="77777777" w:rsidTr="7289913A">
        <w:tc>
          <w:tcPr>
            <w:tcW w:w="6840" w:type="dxa"/>
          </w:tcPr>
          <w:p w14:paraId="0AD5FB54" w14:textId="57E66E93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BANCO AUTOSERVICIO DE PRÉSTAMO Y DEVOLUCIÓN DE PORTÁTILES CON CASILLEROS ACCESIBLES </w:t>
            </w:r>
            <w:r w:rsidRPr="7289913A">
              <w:t>DE USO PREFERENTE</w:t>
            </w:r>
          </w:p>
        </w:tc>
        <w:tc>
          <w:tcPr>
            <w:tcW w:w="4320" w:type="dxa"/>
          </w:tcPr>
          <w:p w14:paraId="6D548428" w14:textId="7E40C36B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ESI, FCE, CAU</w:t>
            </w:r>
          </w:p>
        </w:tc>
        <w:tc>
          <w:tcPr>
            <w:tcW w:w="1260" w:type="dxa"/>
          </w:tcPr>
          <w:p w14:paraId="590D97FA" w14:textId="43486EA9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1248B258" w14:textId="4E038CDB" w:rsidR="5098E6CE" w:rsidRDefault="5098E6CE" w:rsidP="5098E6CE">
            <w:pPr>
              <w:rPr>
                <w:b/>
                <w:bCs/>
              </w:rPr>
            </w:pPr>
          </w:p>
        </w:tc>
      </w:tr>
      <w:tr w:rsidR="5098E6CE" w14:paraId="722C34BE" w14:textId="77777777" w:rsidTr="7289913A">
        <w:tc>
          <w:tcPr>
            <w:tcW w:w="6840" w:type="dxa"/>
          </w:tcPr>
          <w:p w14:paraId="4F6F9417" w14:textId="4E5C8D8B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BUZÓN AUTODEVOLUCIÓN ACCESIBLE</w:t>
            </w:r>
          </w:p>
        </w:tc>
        <w:tc>
          <w:tcPr>
            <w:tcW w:w="4320" w:type="dxa"/>
          </w:tcPr>
          <w:p w14:paraId="641BB387" w14:textId="34911AD0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CAU</w:t>
            </w:r>
          </w:p>
        </w:tc>
        <w:tc>
          <w:tcPr>
            <w:tcW w:w="1260" w:type="dxa"/>
          </w:tcPr>
          <w:p w14:paraId="113E0C5A" w14:textId="329DC548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7C0ECF83" w14:textId="0BBB08B1" w:rsidR="5098E6CE" w:rsidRDefault="5098E6CE" w:rsidP="5098E6CE">
            <w:pPr>
              <w:rPr>
                <w:b/>
                <w:bCs/>
              </w:rPr>
            </w:pPr>
          </w:p>
        </w:tc>
      </w:tr>
      <w:tr w:rsidR="5098E6CE" w14:paraId="7D6E2CEA" w14:textId="77777777" w:rsidTr="7289913A">
        <w:tc>
          <w:tcPr>
            <w:tcW w:w="6840" w:type="dxa"/>
          </w:tcPr>
          <w:p w14:paraId="5729E6AD" w14:textId="4B79212D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BUCLE DE INDUCCIÓN MAGNÉTICA EN MOSTRADORES DE SALAS DE CONSULTA</w:t>
            </w:r>
          </w:p>
        </w:tc>
        <w:tc>
          <w:tcPr>
            <w:tcW w:w="4320" w:type="dxa"/>
          </w:tcPr>
          <w:p w14:paraId="39466A58" w14:textId="666E1AC7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INSTALACIÓN PROGRESIVA EN LAS BIBLIOTECAS, COMENZANDO POR BIBLIOTECAS DE CC SOCIALES, HUMANIDADES, CIENCIAS DE LA SALUD, CIENCIAS Y TECNOLOGÍA</w:t>
            </w:r>
          </w:p>
        </w:tc>
        <w:tc>
          <w:tcPr>
            <w:tcW w:w="1260" w:type="dxa"/>
          </w:tcPr>
          <w:p w14:paraId="5650CB59" w14:textId="3BD88D0A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1549F0F1" w14:textId="2A94E64D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5098E6CE" w14:paraId="0AF286C2" w14:textId="77777777" w:rsidTr="7289913A">
        <w:tc>
          <w:tcPr>
            <w:tcW w:w="6840" w:type="dxa"/>
          </w:tcPr>
          <w:p w14:paraId="7823AED4" w14:textId="63D1B461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SENSUSACCESS: </w:t>
            </w:r>
            <w:r w:rsidRPr="7289913A">
              <w:t>Enlazar a la versión gratuita de uso desde la web, para conversión de ficheros a formatos accesibles y otros formatos (y también útil para personas sin discapacidad). Facilita el acceso al documento</w:t>
            </w:r>
          </w:p>
        </w:tc>
        <w:tc>
          <w:tcPr>
            <w:tcW w:w="4320" w:type="dxa"/>
          </w:tcPr>
          <w:p w14:paraId="41C8465E" w14:textId="2C1029E1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5686F0C" w14:textId="50914BCE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4621201D" w14:textId="3249121C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98E6CE" w14:paraId="5DC5F2B0" w14:textId="77777777" w:rsidTr="7289913A">
        <w:tc>
          <w:tcPr>
            <w:tcW w:w="6840" w:type="dxa"/>
          </w:tcPr>
          <w:p w14:paraId="5E17899B" w14:textId="06657D78" w:rsidR="5098E6CE" w:rsidRDefault="50FB58FB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lastRenderedPageBreak/>
              <w:t xml:space="preserve">INSUITE: </w:t>
            </w:r>
            <w:r w:rsidRPr="7289913A">
              <w:t>PROPUESTA LA SOLICITUD DE PRESUPUESTO PARA VALORACIÓN. Es una utilidad en la nube para proporcionar garantías de accesibilidad a la web y sus contenidos para diferentes necesidades. Así cuenta con funcionalidades como lectura inmersiva, navegación por voz e incluso por emisión de algún sonido, navegación por teclado sin uso de ratón, navegación simplificada por ratón, teclado virtual y elementos visuales, navegación mediante botón para personas que tengan que utilizar boca o pies, accesibilidad y usabilidad en dispositivos móviles para una navegación sencilla con lectura de contenidos e interfaz de visión reducida, navegación sencilla con ratón para personas de edad avanzada, con control del tamaño del ratón y la página, modificación de colores y tipografía y resaltado de enlaces.; las mejoras de la aplicación permiten ser aplicadas a los lectores de pantalla que utilice habitualmente la persona. SOLUCIONA ACCESIBILIDAD WEB</w:t>
            </w:r>
          </w:p>
        </w:tc>
        <w:tc>
          <w:tcPr>
            <w:tcW w:w="4320" w:type="dxa"/>
          </w:tcPr>
          <w:p w14:paraId="4A57654E" w14:textId="225DAF8D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8B572DC" w14:textId="480DD10A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65E2B994" w14:textId="2F67CB8C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5098E6CE" w14:paraId="30B439A4" w14:textId="77777777" w:rsidTr="7289913A">
        <w:tc>
          <w:tcPr>
            <w:tcW w:w="6840" w:type="dxa"/>
          </w:tcPr>
          <w:p w14:paraId="553B344B" w14:textId="6B48B9E1" w:rsidR="5098E6CE" w:rsidRDefault="5098E6CE" w:rsidP="7289913A">
            <w:r w:rsidRPr="7289913A">
              <w:t xml:space="preserve">REMANENTE DE </w:t>
            </w:r>
            <w:r w:rsidRPr="7289913A">
              <w:rPr>
                <w:b/>
                <w:bCs/>
              </w:rPr>
              <w:t>PRESUPUESTO RESERVADO</w:t>
            </w:r>
            <w:r w:rsidRPr="7289913A">
              <w:t xml:space="preserve"> PARA NECESIDADES ESPECÍFICAS DE EQUIPAMIENTO TECNOLÓGICO Y SOFTWARE, PARA QUE PUEDAN CUBRIRSE CON MÁS INMEDIATEZ</w:t>
            </w:r>
          </w:p>
        </w:tc>
        <w:tc>
          <w:tcPr>
            <w:tcW w:w="4320" w:type="dxa"/>
          </w:tcPr>
          <w:p w14:paraId="2125A0AE" w14:textId="4C55C355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0D1419C" w14:textId="410F62A6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6AD8494E" w14:textId="6E012A2D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50FB58FB" w14:paraId="6C30DEC3" w14:textId="77777777" w:rsidTr="7289913A">
        <w:tc>
          <w:tcPr>
            <w:tcW w:w="6840" w:type="dxa"/>
          </w:tcPr>
          <w:p w14:paraId="383C0097" w14:textId="4AFEB854" w:rsidR="50FB58FB" w:rsidRDefault="50FB58FB" w:rsidP="50FB58FB">
            <w:pPr>
              <w:rPr>
                <w:rFonts w:ascii="Calibri" w:eastAsia="Calibri" w:hAnsi="Calibri" w:cs="Calibri"/>
              </w:rPr>
            </w:pPr>
            <w:r w:rsidRPr="7289913A">
              <w:rPr>
                <w:rFonts w:ascii="Calibri" w:eastAsia="Calibri" w:hAnsi="Calibri" w:cs="Calibri"/>
                <w:color w:val="000000" w:themeColor="text1"/>
              </w:rPr>
              <w:t>***Todo el equipamiento tecnológico que lo requiera tendrá que presentar unas mínimas instrucciones de uso accesibles. A este respecto, el personal de biblioteca debe estar instruido en el uso de dicho equipamiento para poder dar respuesta a las dudas que les planteen</w:t>
            </w:r>
          </w:p>
        </w:tc>
        <w:tc>
          <w:tcPr>
            <w:tcW w:w="4320" w:type="dxa"/>
          </w:tcPr>
          <w:p w14:paraId="504E15C4" w14:textId="5CBA41AC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7E67993" w14:textId="25992762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324FE5D3" w14:textId="522B22DD" w:rsidR="50FB58FB" w:rsidRDefault="7289913A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</w:tbl>
    <w:p w14:paraId="6012C9B1" w14:textId="50974628" w:rsidR="7289913A" w:rsidRDefault="7289913A" w:rsidP="7289913A">
      <w:pPr>
        <w:rPr>
          <w:b/>
          <w:bCs/>
        </w:rPr>
      </w:pPr>
    </w:p>
    <w:p w14:paraId="3467B6B0" w14:textId="5AB0B976" w:rsidR="50FB58FB" w:rsidRDefault="50FB58FB" w:rsidP="50FB58FB">
      <w:pPr>
        <w:rPr>
          <w:b/>
          <w:bCs/>
        </w:rPr>
      </w:pPr>
    </w:p>
    <w:p w14:paraId="65C52280" w14:textId="3BD2225C" w:rsidR="50FB58FB" w:rsidRDefault="50FB58FB" w:rsidP="50FB58FB">
      <w:pPr>
        <w:rPr>
          <w:b/>
          <w:bCs/>
        </w:rPr>
      </w:pPr>
    </w:p>
    <w:p w14:paraId="78F76BB9" w14:textId="15853A23" w:rsidR="5098E6CE" w:rsidRDefault="5098E6CE" w:rsidP="5098E6CE">
      <w:pPr>
        <w:rPr>
          <w:b/>
          <w:bCs/>
        </w:rPr>
      </w:pPr>
    </w:p>
    <w:tbl>
      <w:tblPr>
        <w:tblStyle w:val="Tablaconcuadrcula"/>
        <w:tblW w:w="14063" w:type="dxa"/>
        <w:tblLayout w:type="fixed"/>
        <w:tblLook w:val="06A0" w:firstRow="1" w:lastRow="0" w:firstColumn="1" w:lastColumn="0" w:noHBand="1" w:noVBand="1"/>
      </w:tblPr>
      <w:tblGrid>
        <w:gridCol w:w="7050"/>
        <w:gridCol w:w="4185"/>
        <w:gridCol w:w="1185"/>
        <w:gridCol w:w="1643"/>
      </w:tblGrid>
      <w:tr w:rsidR="3849E394" w14:paraId="2F352699" w14:textId="77777777" w:rsidTr="7289913A">
        <w:tc>
          <w:tcPr>
            <w:tcW w:w="7050" w:type="dxa"/>
            <w:shd w:val="clear" w:color="auto" w:fill="F2F2F2" w:themeFill="background1" w:themeFillShade="F2"/>
          </w:tcPr>
          <w:p w14:paraId="28C24ED1" w14:textId="01275EE5" w:rsidR="3849E394" w:rsidRPr="0032115D" w:rsidRDefault="3B84B23F" w:rsidP="50FB58FB">
            <w:pPr>
              <w:spacing w:line="259" w:lineRule="auto"/>
              <w:rPr>
                <w:b/>
                <w:bCs/>
                <w:sz w:val="40"/>
                <w:szCs w:val="40"/>
              </w:rPr>
            </w:pPr>
            <w:r w:rsidRPr="0032115D">
              <w:rPr>
                <w:b/>
                <w:bCs/>
                <w:sz w:val="40"/>
                <w:szCs w:val="40"/>
              </w:rPr>
              <w:t>SERVICIOS</w:t>
            </w:r>
          </w:p>
        </w:tc>
        <w:tc>
          <w:tcPr>
            <w:tcW w:w="4185" w:type="dxa"/>
            <w:shd w:val="clear" w:color="auto" w:fill="F2F2F2" w:themeFill="background1" w:themeFillShade="F2"/>
          </w:tcPr>
          <w:p w14:paraId="294771C1" w14:textId="41695C3B" w:rsidR="5098E6CE" w:rsidRDefault="5098E6CE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BIBLIOTECA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32E28008" w14:textId="0C4B6058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ACTUAL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51AD5032" w14:textId="6A35D320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50FB58FB">
              <w:rPr>
                <w:b/>
                <w:bCs/>
                <w:sz w:val="28"/>
                <w:szCs w:val="28"/>
              </w:rPr>
              <w:t>PROPUESTO</w:t>
            </w:r>
          </w:p>
        </w:tc>
      </w:tr>
      <w:tr w:rsidR="3849E394" w14:paraId="2E005D63" w14:textId="77777777" w:rsidTr="7289913A">
        <w:tc>
          <w:tcPr>
            <w:tcW w:w="7050" w:type="dxa"/>
          </w:tcPr>
          <w:p w14:paraId="2DCD9469" w14:textId="787A9E76" w:rsidR="3849E394" w:rsidRPr="0032115D" w:rsidRDefault="5098E6CE" w:rsidP="50FB58FB">
            <w:pPr>
              <w:rPr>
                <w:b/>
                <w:bCs/>
                <w:sz w:val="32"/>
                <w:szCs w:val="32"/>
              </w:rPr>
            </w:pPr>
            <w:r w:rsidRPr="0032115D">
              <w:rPr>
                <w:b/>
                <w:bCs/>
                <w:sz w:val="32"/>
                <w:szCs w:val="32"/>
              </w:rPr>
              <w:t>SERVICIOS EN SALA</w:t>
            </w:r>
          </w:p>
        </w:tc>
        <w:tc>
          <w:tcPr>
            <w:tcW w:w="4185" w:type="dxa"/>
          </w:tcPr>
          <w:p w14:paraId="1C0F0CBC" w14:textId="42663229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6914A394" w14:textId="4E038CDB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7EFE70FF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5E0A0D81" w14:textId="77777777" w:rsidTr="7289913A">
        <w:tc>
          <w:tcPr>
            <w:tcW w:w="7050" w:type="dxa"/>
          </w:tcPr>
          <w:p w14:paraId="27D77027" w14:textId="035FE76D" w:rsidR="3849E394" w:rsidRDefault="50FB58FB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FORMULARIO DE RESERVA DE EQUIPAMIENTO EN SALA Y MATERIAL DE PRÉSTAMO (</w:t>
            </w:r>
            <w:r w:rsidRPr="7289913A">
              <w:t xml:space="preserve">Accesible desde el espacio web </w:t>
            </w:r>
            <w:proofErr w:type="spellStart"/>
            <w:r w:rsidRPr="7289913A">
              <w:t>libguide</w:t>
            </w:r>
            <w:proofErr w:type="spellEnd"/>
            <w:r w:rsidRPr="7289913A">
              <w:t xml:space="preserve"> por la accesibilidad)</w:t>
            </w:r>
          </w:p>
        </w:tc>
        <w:tc>
          <w:tcPr>
            <w:tcW w:w="4185" w:type="dxa"/>
          </w:tcPr>
          <w:p w14:paraId="2C7EDD95" w14:textId="35E4F27C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244922D4" w14:textId="4E038CDB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74B89704" w14:textId="1A505B58" w:rsidR="3849E394" w:rsidRDefault="7289913A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3849E394" w14:paraId="2B7B3261" w14:textId="77777777" w:rsidTr="7289913A">
        <w:tc>
          <w:tcPr>
            <w:tcW w:w="7050" w:type="dxa"/>
          </w:tcPr>
          <w:p w14:paraId="6A89C090" w14:textId="327E2266" w:rsidR="3849E394" w:rsidRDefault="50FB58FB" w:rsidP="7289913A">
            <w:r w:rsidRPr="7289913A">
              <w:lastRenderedPageBreak/>
              <w:t>USO DE EQUIPAMIENTO TECNOLÓGICO EN SALA</w:t>
            </w:r>
          </w:p>
        </w:tc>
        <w:tc>
          <w:tcPr>
            <w:tcW w:w="4185" w:type="dxa"/>
          </w:tcPr>
          <w:p w14:paraId="40537F3E" w14:textId="07A8495B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3B88E83D" w14:textId="2CF620E2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3B4CBB2D" w14:textId="4E038CDB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36B878DC" w14:textId="77777777" w:rsidTr="7289913A">
        <w:tc>
          <w:tcPr>
            <w:tcW w:w="7050" w:type="dxa"/>
          </w:tcPr>
          <w:p w14:paraId="5E59F639" w14:textId="4752DD5E" w:rsidR="3849E394" w:rsidRPr="0032115D" w:rsidRDefault="50FB58FB" w:rsidP="7289913A">
            <w:r w:rsidRPr="0032115D">
              <w:t>PRÉSTAMO DE OBJETOS Y MATERIAL TECNOLÓGICO</w:t>
            </w:r>
          </w:p>
        </w:tc>
        <w:tc>
          <w:tcPr>
            <w:tcW w:w="4185" w:type="dxa"/>
          </w:tcPr>
          <w:p w14:paraId="11CAA2DF" w14:textId="01A6EFD3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40D01D1F" w14:textId="629F0FCA" w:rsidR="3849E394" w:rsidRDefault="50FB58FB" w:rsidP="3849E394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495A8D54" w14:textId="53B4EDA0" w:rsidR="3849E394" w:rsidRDefault="7289913A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3849E394" w14:paraId="1AEAD230" w14:textId="77777777" w:rsidTr="7289913A">
        <w:tc>
          <w:tcPr>
            <w:tcW w:w="7050" w:type="dxa"/>
          </w:tcPr>
          <w:p w14:paraId="67B20352" w14:textId="198563FF" w:rsidR="3849E394" w:rsidRPr="0032115D" w:rsidRDefault="5098E6CE" w:rsidP="50FB58FB">
            <w:pPr>
              <w:rPr>
                <w:b/>
                <w:bCs/>
                <w:sz w:val="32"/>
                <w:szCs w:val="32"/>
              </w:rPr>
            </w:pPr>
            <w:r w:rsidRPr="0032115D">
              <w:rPr>
                <w:b/>
                <w:bCs/>
                <w:sz w:val="32"/>
                <w:szCs w:val="32"/>
              </w:rPr>
              <w:t>PRÉSTAMO Y ACCESO AL DOCUMENTO</w:t>
            </w:r>
          </w:p>
        </w:tc>
        <w:tc>
          <w:tcPr>
            <w:tcW w:w="4185" w:type="dxa"/>
          </w:tcPr>
          <w:p w14:paraId="63129E84" w14:textId="3C31319C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3E4CF8C7" w14:textId="2D3AABAF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3DBF637" w14:textId="6C690690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00CB08E1" w14:textId="77777777" w:rsidTr="7289913A">
        <w:tc>
          <w:tcPr>
            <w:tcW w:w="7050" w:type="dxa"/>
          </w:tcPr>
          <w:p w14:paraId="357B7EF4" w14:textId="6A7083C1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RESERVA ONLINE </w:t>
            </w:r>
            <w:r w:rsidRPr="7289913A">
              <w:t>(Vía mi cuenta, fama) de documentos para préstamo</w:t>
            </w:r>
          </w:p>
        </w:tc>
        <w:tc>
          <w:tcPr>
            <w:tcW w:w="4185" w:type="dxa"/>
          </w:tcPr>
          <w:p w14:paraId="7BBE3762" w14:textId="22FAD95F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27D37E7A" w14:textId="0A35164A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3FCC21CB" w14:textId="1AA709CF" w:rsidR="3849E394" w:rsidRDefault="7289913A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98E6CE" w14:paraId="6E83BB9C" w14:textId="77777777" w:rsidTr="7289913A">
        <w:tc>
          <w:tcPr>
            <w:tcW w:w="7050" w:type="dxa"/>
          </w:tcPr>
          <w:p w14:paraId="2E89D5CA" w14:textId="77101A17" w:rsidR="5098E6CE" w:rsidRDefault="50FB58FB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PRÉSTAMO AMPLIADO DE MATERIAL IMPRESO</w:t>
            </w:r>
            <w:r w:rsidRPr="7289913A">
              <w:t xml:space="preserve"> (EL DOBLE)</w:t>
            </w:r>
          </w:p>
        </w:tc>
        <w:tc>
          <w:tcPr>
            <w:tcW w:w="4185" w:type="dxa"/>
          </w:tcPr>
          <w:p w14:paraId="451022F0" w14:textId="07033FE6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261B305A" w14:textId="63EBCF9E" w:rsidR="5098E6CE" w:rsidRDefault="50FB58FB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43B05B8D" w14:textId="5C2CE01C" w:rsidR="5098E6CE" w:rsidRDefault="5098E6CE" w:rsidP="5098E6CE">
            <w:pPr>
              <w:rPr>
                <w:b/>
                <w:bCs/>
              </w:rPr>
            </w:pPr>
          </w:p>
        </w:tc>
      </w:tr>
      <w:tr w:rsidR="5098E6CE" w14:paraId="24E1229E" w14:textId="77777777" w:rsidTr="7289913A">
        <w:tc>
          <w:tcPr>
            <w:tcW w:w="7050" w:type="dxa"/>
          </w:tcPr>
          <w:p w14:paraId="1B2282A0" w14:textId="7D0CFB9E" w:rsidR="5098E6CE" w:rsidRDefault="5098E6CE" w:rsidP="7289913A">
            <w:r w:rsidRPr="7289913A">
              <w:t xml:space="preserve">PRÉSTAMO AMPLIADO DE </w:t>
            </w:r>
            <w:r w:rsidRPr="7289913A">
              <w:rPr>
                <w:b/>
                <w:bCs/>
              </w:rPr>
              <w:t>LIBROS ELECTRÓNICOS Y AUDIOLIBROS</w:t>
            </w:r>
            <w:r w:rsidRPr="7289913A">
              <w:t xml:space="preserve"> EN PRESTO A 30 DÍAS</w:t>
            </w:r>
          </w:p>
        </w:tc>
        <w:tc>
          <w:tcPr>
            <w:tcW w:w="4185" w:type="dxa"/>
          </w:tcPr>
          <w:p w14:paraId="0FCD827A" w14:textId="4D174BC4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594FCD9A" w14:textId="6EBFC5B2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7F4061D7" w14:textId="6A925E1A" w:rsidR="50FB58FB" w:rsidRDefault="7289913A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98E6CE" w14:paraId="22569EB8" w14:textId="77777777" w:rsidTr="7289913A">
        <w:tc>
          <w:tcPr>
            <w:tcW w:w="7050" w:type="dxa"/>
          </w:tcPr>
          <w:p w14:paraId="72061029" w14:textId="35A1E21E" w:rsidR="5098E6CE" w:rsidRDefault="5098E6CE" w:rsidP="5098E6CE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PRÉSTAMO DELEGADO O AUTORIZADO</w:t>
            </w:r>
          </w:p>
        </w:tc>
        <w:tc>
          <w:tcPr>
            <w:tcW w:w="4185" w:type="dxa"/>
          </w:tcPr>
          <w:p w14:paraId="434999D9" w14:textId="5CCBBE6A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01AECFC0" w14:textId="6B41A500" w:rsidR="5098E6CE" w:rsidRDefault="5098E6CE" w:rsidP="5098E6CE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530CA102" w14:textId="76D5B40C" w:rsidR="5098E6CE" w:rsidRDefault="5098E6CE" w:rsidP="5098E6CE">
            <w:pPr>
              <w:rPr>
                <w:b/>
                <w:bCs/>
              </w:rPr>
            </w:pPr>
          </w:p>
        </w:tc>
      </w:tr>
      <w:tr w:rsidR="50FB58FB" w14:paraId="52044D16" w14:textId="77777777" w:rsidTr="7289913A">
        <w:tc>
          <w:tcPr>
            <w:tcW w:w="7050" w:type="dxa"/>
          </w:tcPr>
          <w:p w14:paraId="224BDDD8" w14:textId="5CBF9F86" w:rsidR="50FB58FB" w:rsidRDefault="50FB58FB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PRÉSTAMO INTERCAMPUS </w:t>
            </w:r>
            <w:r w:rsidRPr="7289913A">
              <w:t>(INCLUSO ENTRE BIBLIOTECAS DEL MISMO CAMPUS)</w:t>
            </w:r>
          </w:p>
        </w:tc>
        <w:tc>
          <w:tcPr>
            <w:tcW w:w="4185" w:type="dxa"/>
          </w:tcPr>
          <w:p w14:paraId="35A509CC" w14:textId="0F5EC02B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1581481C" w14:textId="392F256B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25BEC402" w14:textId="7EF8DA1B" w:rsidR="50FB58FB" w:rsidRDefault="50FB58FB" w:rsidP="50FB58FB">
            <w:pPr>
              <w:rPr>
                <w:b/>
                <w:bCs/>
              </w:rPr>
            </w:pPr>
          </w:p>
        </w:tc>
      </w:tr>
      <w:tr w:rsidR="50FB58FB" w14:paraId="34AA3835" w14:textId="77777777" w:rsidTr="7289913A">
        <w:tc>
          <w:tcPr>
            <w:tcW w:w="7050" w:type="dxa"/>
          </w:tcPr>
          <w:p w14:paraId="7E62FF74" w14:textId="65C93316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PRÉSTAMO POR CORREO</w:t>
            </w:r>
          </w:p>
        </w:tc>
        <w:tc>
          <w:tcPr>
            <w:tcW w:w="4185" w:type="dxa"/>
          </w:tcPr>
          <w:p w14:paraId="2EF282F6" w14:textId="1F8E6BFC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0EBC1D82" w14:textId="4CFB4956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672B4B10" w14:textId="5A47FC10" w:rsidR="50FB58FB" w:rsidRDefault="50FB58FB" w:rsidP="50FB58FB">
            <w:pPr>
              <w:rPr>
                <w:b/>
                <w:bCs/>
              </w:rPr>
            </w:pPr>
          </w:p>
        </w:tc>
      </w:tr>
      <w:tr w:rsidR="5098E6CE" w14:paraId="1A5AFF01" w14:textId="77777777" w:rsidTr="7289913A">
        <w:tc>
          <w:tcPr>
            <w:tcW w:w="7050" w:type="dxa"/>
          </w:tcPr>
          <w:p w14:paraId="24811C43" w14:textId="0590841A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SERVICIO DE DIGITALIZACIÓN DE DOCUMENTO </w:t>
            </w:r>
            <w:r w:rsidRPr="7289913A">
              <w:t>(Previa solicitud vía mi cuenta, fama)</w:t>
            </w:r>
          </w:p>
        </w:tc>
        <w:tc>
          <w:tcPr>
            <w:tcW w:w="4185" w:type="dxa"/>
          </w:tcPr>
          <w:p w14:paraId="78857355" w14:textId="2DDB7EB1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12DBE99B" w14:textId="24504688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440CC57" w14:textId="547EF784" w:rsidR="5098E6CE" w:rsidRDefault="7289913A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3849E394" w14:paraId="2A406F67" w14:textId="77777777" w:rsidTr="7289913A">
        <w:tc>
          <w:tcPr>
            <w:tcW w:w="7050" w:type="dxa"/>
          </w:tcPr>
          <w:p w14:paraId="29C1FE7E" w14:textId="2620D4B6" w:rsidR="3849E394" w:rsidRDefault="5098E6CE" w:rsidP="50FB58FB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32115D">
              <w:rPr>
                <w:b/>
                <w:bCs/>
                <w:sz w:val="32"/>
                <w:szCs w:val="32"/>
              </w:rPr>
              <w:t>ACCESO A LA INFORMACIÓN</w:t>
            </w:r>
          </w:p>
        </w:tc>
        <w:tc>
          <w:tcPr>
            <w:tcW w:w="4185" w:type="dxa"/>
          </w:tcPr>
          <w:p w14:paraId="130C81C0" w14:textId="4FF85466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6C522AB5" w14:textId="191CC6AF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5EC53B9" w14:textId="75536F07" w:rsidR="3849E394" w:rsidRDefault="3849E394" w:rsidP="3849E394">
            <w:pPr>
              <w:rPr>
                <w:b/>
                <w:bCs/>
              </w:rPr>
            </w:pPr>
          </w:p>
        </w:tc>
      </w:tr>
      <w:tr w:rsidR="50FB58FB" w14:paraId="363AA1A0" w14:textId="77777777" w:rsidTr="7289913A">
        <w:tc>
          <w:tcPr>
            <w:tcW w:w="7050" w:type="dxa"/>
          </w:tcPr>
          <w:p w14:paraId="4949182F" w14:textId="3DC53E14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SERVICIOS DE INFORMACIÓN BIBLIOGRÁFICA Y REFERENCIA</w:t>
            </w:r>
          </w:p>
        </w:tc>
        <w:tc>
          <w:tcPr>
            <w:tcW w:w="4185" w:type="dxa"/>
          </w:tcPr>
          <w:p w14:paraId="5803F190" w14:textId="59744B12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7125950F" w14:textId="2E13A9D8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6E33FF9D" w14:textId="77DD5A65" w:rsidR="50FB58FB" w:rsidRDefault="50FB58FB" w:rsidP="50FB58FB">
            <w:pPr>
              <w:rPr>
                <w:b/>
                <w:bCs/>
              </w:rPr>
            </w:pPr>
          </w:p>
        </w:tc>
      </w:tr>
      <w:tr w:rsidR="50FB58FB" w14:paraId="2F4CC7A2" w14:textId="77777777" w:rsidTr="7289913A">
        <w:tc>
          <w:tcPr>
            <w:tcW w:w="7050" w:type="dxa"/>
          </w:tcPr>
          <w:p w14:paraId="655AF3EC" w14:textId="47745A77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SERVICIO DE FORMACIÓN A LA CARTA ADAPTADOS</w:t>
            </w:r>
          </w:p>
        </w:tc>
        <w:tc>
          <w:tcPr>
            <w:tcW w:w="4185" w:type="dxa"/>
          </w:tcPr>
          <w:p w14:paraId="504F5CE2" w14:textId="7928F938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564C6716" w14:textId="65B76E2B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68E8A993" w14:textId="70172BE2" w:rsidR="50FB58FB" w:rsidRDefault="7289913A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FB58FB" w14:paraId="348D52CB" w14:textId="77777777" w:rsidTr="7289913A">
        <w:tc>
          <w:tcPr>
            <w:tcW w:w="7050" w:type="dxa"/>
          </w:tcPr>
          <w:p w14:paraId="5049B118" w14:textId="760B7F87" w:rsidR="5098E6CE" w:rsidRDefault="5098E6CE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INFORMACIÓN ACCESIBLE. </w:t>
            </w:r>
            <w:r w:rsidRPr="7289913A">
              <w:t xml:space="preserve">Documentos textuales, presentaciones, vídeos, cursos y demás material que genera la biblioteca, elaborados en forma más accesible y ofrecidos con la posibilidad de ser convertidos a formatos más accesibles (utilizando </w:t>
            </w:r>
            <w:proofErr w:type="spellStart"/>
            <w:r w:rsidRPr="7289913A">
              <w:t>sensusaccess</w:t>
            </w:r>
            <w:proofErr w:type="spellEnd"/>
            <w:r w:rsidRPr="7289913A">
              <w:t>)</w:t>
            </w:r>
          </w:p>
        </w:tc>
        <w:tc>
          <w:tcPr>
            <w:tcW w:w="4185" w:type="dxa"/>
          </w:tcPr>
          <w:p w14:paraId="17B9211C" w14:textId="6C114C88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09BD9EC0" w14:textId="4E038CDB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3DC23FC0" w14:textId="5458B4C0" w:rsidR="50FB58FB" w:rsidRDefault="7289913A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3849E394" w14:paraId="6C7D7F1B" w14:textId="77777777" w:rsidTr="7289913A">
        <w:tc>
          <w:tcPr>
            <w:tcW w:w="7050" w:type="dxa"/>
          </w:tcPr>
          <w:p w14:paraId="3C935AD6" w14:textId="0C83A5FA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CATÁLOGO FAMA. </w:t>
            </w:r>
            <w:r w:rsidRPr="7289913A">
              <w:t>Búsqueda por voz en versión móvil</w:t>
            </w:r>
          </w:p>
        </w:tc>
        <w:tc>
          <w:tcPr>
            <w:tcW w:w="4185" w:type="dxa"/>
          </w:tcPr>
          <w:p w14:paraId="4FCA14BA" w14:textId="69EFCEF5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060A0B1E" w14:textId="0F0F55F0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  <w:tc>
          <w:tcPr>
            <w:tcW w:w="1643" w:type="dxa"/>
          </w:tcPr>
          <w:p w14:paraId="4FB4A5B2" w14:textId="3E717CD5" w:rsidR="3849E394" w:rsidRDefault="3849E394" w:rsidP="3849E394">
            <w:pPr>
              <w:rPr>
                <w:b/>
                <w:bCs/>
              </w:rPr>
            </w:pPr>
          </w:p>
        </w:tc>
      </w:tr>
      <w:tr w:rsidR="3849E394" w14:paraId="448908EE" w14:textId="77777777" w:rsidTr="7289913A">
        <w:tc>
          <w:tcPr>
            <w:tcW w:w="7050" w:type="dxa"/>
          </w:tcPr>
          <w:p w14:paraId="1BB4B0D5" w14:textId="796CC5F8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CATÁLOGO FAMA. </w:t>
            </w:r>
            <w:r w:rsidRPr="7289913A">
              <w:t xml:space="preserve">Retocar el </w:t>
            </w:r>
            <w:proofErr w:type="spellStart"/>
            <w:r w:rsidRPr="7289913A">
              <w:t>css</w:t>
            </w:r>
            <w:proofErr w:type="spellEnd"/>
            <w:r w:rsidRPr="7289913A">
              <w:t xml:space="preserve"> para conseguir una apariencia algo más accesible</w:t>
            </w:r>
          </w:p>
        </w:tc>
        <w:tc>
          <w:tcPr>
            <w:tcW w:w="4185" w:type="dxa"/>
          </w:tcPr>
          <w:p w14:paraId="2C5B2EFD" w14:textId="73B5DEC8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399A5EBB" w14:textId="480DD10A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4BFB7523" w14:textId="591BB3A2" w:rsidR="3849E394" w:rsidRDefault="7289913A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3849E394" w14:paraId="10ACB296" w14:textId="77777777" w:rsidTr="7289913A">
        <w:tc>
          <w:tcPr>
            <w:tcW w:w="7050" w:type="dxa"/>
          </w:tcPr>
          <w:p w14:paraId="4DCEB9F9" w14:textId="22413D13" w:rsidR="3849E394" w:rsidRDefault="5098E6CE" w:rsidP="3849E394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WEB, GUÍAS, FORMULARIOS, ETC. </w:t>
            </w:r>
            <w:proofErr w:type="spellStart"/>
            <w:r w:rsidRPr="7289913A">
              <w:rPr>
                <w:b/>
                <w:bCs/>
              </w:rPr>
              <w:t>C</w:t>
            </w:r>
            <w:r w:rsidRPr="7289913A">
              <w:t>On</w:t>
            </w:r>
            <w:proofErr w:type="spellEnd"/>
            <w:r w:rsidRPr="7289913A">
              <w:t xml:space="preserve"> interfaz y contenidos accesibles que cumplan con criterios de accesibilidad web (por ejemplo, etiquetado de imágenes, con texto alternativo indicando si se abre enlace externo en nueva página; evitar exceso de menús desplegables en la organización de la información; cuidar tamaños, colores y tipografía (san </w:t>
            </w:r>
            <w:proofErr w:type="spellStart"/>
            <w:r w:rsidRPr="7289913A">
              <w:t>seriff</w:t>
            </w:r>
            <w:proofErr w:type="spellEnd"/>
            <w:r w:rsidRPr="7289913A">
              <w:t>), etc.)</w:t>
            </w:r>
            <w:r w:rsidRPr="7289913A">
              <w:rPr>
                <w:b/>
                <w:bCs/>
              </w:rPr>
              <w:t xml:space="preserve"> </w:t>
            </w:r>
          </w:p>
        </w:tc>
        <w:tc>
          <w:tcPr>
            <w:tcW w:w="4185" w:type="dxa"/>
          </w:tcPr>
          <w:p w14:paraId="0920CE64" w14:textId="53787323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51E49889" w14:textId="410F62A6" w:rsidR="3849E394" w:rsidRDefault="3849E394" w:rsidP="3849E394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4CB692B" w14:textId="238A8B6B" w:rsidR="3849E394" w:rsidRDefault="5098E6CE" w:rsidP="3849E394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5098E6CE" w14:paraId="3792A5F3" w14:textId="77777777" w:rsidTr="7289913A">
        <w:tc>
          <w:tcPr>
            <w:tcW w:w="7050" w:type="dxa"/>
          </w:tcPr>
          <w:p w14:paraId="351F2CE7" w14:textId="4BE0E534" w:rsidR="5098E6CE" w:rsidRDefault="5098E6CE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A</w:t>
            </w:r>
            <w:r w:rsidRPr="7289913A">
              <w:t>partado web específico que aglutine todo lo que la biblioteca ofrece en materia de accesibilidad / localizable fácilmente en la WEB</w:t>
            </w:r>
            <w:r w:rsidRPr="7289913A">
              <w:rPr>
                <w:b/>
                <w:bCs/>
              </w:rPr>
              <w:t xml:space="preserve"> (LIBGUIDE “POR LA ACCESIBILIDAD”)</w:t>
            </w:r>
          </w:p>
        </w:tc>
        <w:tc>
          <w:tcPr>
            <w:tcW w:w="4185" w:type="dxa"/>
          </w:tcPr>
          <w:p w14:paraId="1AE69FEC" w14:textId="3FDB726E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191B6E13" w14:textId="08DA157D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4E8071F6" w14:textId="710D446D" w:rsidR="5098E6CE" w:rsidRDefault="7289913A" w:rsidP="5098E6CE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</w:tbl>
    <w:p w14:paraId="23F3C651" w14:textId="5788627E" w:rsidR="6905DB08" w:rsidRDefault="6905DB08" w:rsidP="6905DB08">
      <w:pPr>
        <w:rPr>
          <w:b/>
          <w:bCs/>
        </w:rPr>
      </w:pPr>
    </w:p>
    <w:p w14:paraId="2E129778" w14:textId="70CD1B26" w:rsidR="6905DB08" w:rsidRDefault="6905DB08" w:rsidP="6905DB08">
      <w:pPr>
        <w:rPr>
          <w:b/>
          <w:bCs/>
        </w:rPr>
      </w:pPr>
    </w:p>
    <w:p w14:paraId="5B170CCF" w14:textId="7C49A619" w:rsidR="50FB58FB" w:rsidRDefault="50FB58FB" w:rsidP="50FB58FB">
      <w:pPr>
        <w:rPr>
          <w:b/>
          <w:bCs/>
        </w:rPr>
      </w:pPr>
    </w:p>
    <w:tbl>
      <w:tblPr>
        <w:tblStyle w:val="Tablaconcuadrcula"/>
        <w:tblW w:w="14077" w:type="dxa"/>
        <w:tblLook w:val="06A0" w:firstRow="1" w:lastRow="0" w:firstColumn="1" w:lastColumn="0" w:noHBand="1" w:noVBand="1"/>
      </w:tblPr>
      <w:tblGrid>
        <w:gridCol w:w="7185"/>
        <w:gridCol w:w="4050"/>
        <w:gridCol w:w="1170"/>
        <w:gridCol w:w="1672"/>
      </w:tblGrid>
      <w:tr w:rsidR="6905DB08" w14:paraId="5B5AF9D2" w14:textId="77777777" w:rsidTr="655141CC">
        <w:tc>
          <w:tcPr>
            <w:tcW w:w="7185" w:type="dxa"/>
            <w:shd w:val="clear" w:color="auto" w:fill="F2F2F2" w:themeFill="background1" w:themeFillShade="F2"/>
          </w:tcPr>
          <w:p w14:paraId="431F73DA" w14:textId="2B8DC3C4" w:rsidR="6905DB08" w:rsidRPr="0032115D" w:rsidRDefault="0A0C697F" w:rsidP="50FB58FB">
            <w:pPr>
              <w:spacing w:line="259" w:lineRule="auto"/>
              <w:rPr>
                <w:b/>
                <w:bCs/>
                <w:sz w:val="40"/>
                <w:szCs w:val="40"/>
              </w:rPr>
            </w:pPr>
            <w:r w:rsidRPr="0032115D">
              <w:rPr>
                <w:b/>
                <w:bCs/>
                <w:sz w:val="40"/>
                <w:szCs w:val="40"/>
              </w:rPr>
              <w:t>COMUNICACIÓN, RR.HH., OTROS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82C1172" w14:textId="2880A826" w:rsidR="5098E6CE" w:rsidRPr="0032115D" w:rsidRDefault="5098E6CE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BIBLIOTECA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9F0950B" w14:textId="0C4B6058" w:rsidR="3849E394" w:rsidRPr="0032115D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ACTUAL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79E6386E" w14:textId="6125CA36" w:rsidR="3849E394" w:rsidRDefault="3849E394" w:rsidP="50FB58FB">
            <w:pPr>
              <w:rPr>
                <w:b/>
                <w:bCs/>
                <w:sz w:val="28"/>
                <w:szCs w:val="28"/>
              </w:rPr>
            </w:pPr>
            <w:r w:rsidRPr="0032115D">
              <w:rPr>
                <w:b/>
                <w:bCs/>
                <w:sz w:val="28"/>
                <w:szCs w:val="28"/>
              </w:rPr>
              <w:t>PROPUESTO</w:t>
            </w:r>
          </w:p>
        </w:tc>
      </w:tr>
      <w:tr w:rsidR="50FB58FB" w14:paraId="6D31B90A" w14:textId="77777777" w:rsidTr="655141CC">
        <w:tc>
          <w:tcPr>
            <w:tcW w:w="7185" w:type="dxa"/>
          </w:tcPr>
          <w:p w14:paraId="42FB5C42" w14:textId="1FC58753" w:rsidR="50FB58FB" w:rsidRDefault="50FB58FB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FORMULARIO DE CONTACTO Y RESERVA </w:t>
            </w:r>
            <w:r w:rsidRPr="7289913A">
              <w:t xml:space="preserve">Accesible desde el espacio web habilitado, </w:t>
            </w:r>
            <w:proofErr w:type="spellStart"/>
            <w:r w:rsidRPr="7289913A">
              <w:t>libguide</w:t>
            </w:r>
            <w:proofErr w:type="spellEnd"/>
            <w:r w:rsidRPr="7289913A">
              <w:t xml:space="preserve"> por la accesibilidad</w:t>
            </w:r>
          </w:p>
        </w:tc>
        <w:tc>
          <w:tcPr>
            <w:tcW w:w="4050" w:type="dxa"/>
          </w:tcPr>
          <w:p w14:paraId="49A33714" w14:textId="13F08B6B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6C7BB374" w14:textId="4DEA62C8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4945C04A" w14:textId="3D093D98" w:rsidR="50FB58FB" w:rsidRDefault="7289913A" w:rsidP="50FB58FB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6905DB08" w14:paraId="4D829144" w14:textId="77777777" w:rsidTr="655141CC">
        <w:tc>
          <w:tcPr>
            <w:tcW w:w="7185" w:type="dxa"/>
          </w:tcPr>
          <w:p w14:paraId="3C186D99" w14:textId="41E235DB" w:rsidR="6905DB08" w:rsidRDefault="5098E6CE" w:rsidP="6905DB08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SEÑALÉTICA Y CARTELERÍA ACCESIBLES</w:t>
            </w:r>
          </w:p>
        </w:tc>
        <w:tc>
          <w:tcPr>
            <w:tcW w:w="4050" w:type="dxa"/>
          </w:tcPr>
          <w:p w14:paraId="23BFCACE" w14:textId="4C431FA5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E41A5F7" w14:textId="4AE7BDAF" w:rsidR="6905DB08" w:rsidRDefault="50FB58FB" w:rsidP="6905DB08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72" w:type="dxa"/>
          </w:tcPr>
          <w:p w14:paraId="0ECAEFB4" w14:textId="7FEA0ACE" w:rsidR="6905DB08" w:rsidRDefault="7289913A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6905DB08" w14:paraId="127B8CF6" w14:textId="77777777" w:rsidTr="655141CC">
        <w:tc>
          <w:tcPr>
            <w:tcW w:w="7185" w:type="dxa"/>
          </w:tcPr>
          <w:p w14:paraId="42FD1A76" w14:textId="37D47656" w:rsidR="6905DB08" w:rsidRDefault="5098E6CE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EMPLEO DE LENGUAJE INCLUSIVO </w:t>
            </w:r>
            <w:r w:rsidRPr="7289913A">
              <w:t xml:space="preserve">En relación con la discapacidad y la accesibilidad (guía de la comunicación inclusiva en </w:t>
            </w:r>
            <w:proofErr w:type="gramStart"/>
            <w:r w:rsidRPr="7289913A">
              <w:t>la bus</w:t>
            </w:r>
            <w:proofErr w:type="gramEnd"/>
            <w:r w:rsidRPr="7289913A">
              <w:t>)</w:t>
            </w:r>
          </w:p>
        </w:tc>
        <w:tc>
          <w:tcPr>
            <w:tcW w:w="4050" w:type="dxa"/>
          </w:tcPr>
          <w:p w14:paraId="72E36857" w14:textId="2798D9C0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852B278" w14:textId="4E49B6D3" w:rsidR="6905DB08" w:rsidRDefault="50FB58FB" w:rsidP="6905DB08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  <w:tc>
          <w:tcPr>
            <w:tcW w:w="1672" w:type="dxa"/>
          </w:tcPr>
          <w:p w14:paraId="7FA91070" w14:textId="65388A62" w:rsidR="6905DB08" w:rsidRDefault="7289913A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7D80F5BD" w14:paraId="26C919ED" w14:textId="77777777" w:rsidTr="655141CC">
        <w:tc>
          <w:tcPr>
            <w:tcW w:w="7185" w:type="dxa"/>
          </w:tcPr>
          <w:p w14:paraId="074A556F" w14:textId="18507021" w:rsidR="7D80F5BD" w:rsidRDefault="4A73714C" w:rsidP="7D80F5BD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PERSONA RESPONSABLE DE LA ATENCIÓN A LA DISCAPACIDAD Y ACCESIBILIDAD EN LA BUS </w:t>
            </w:r>
            <w:r w:rsidRPr="7289913A">
              <w:t>(SECCIÓN DE APOYO AL APRENDIZAJE, 1 o 2 personas), y al menos 1 persona EN CADA BIBLIOTECA DE CENTRO</w:t>
            </w:r>
          </w:p>
        </w:tc>
        <w:tc>
          <w:tcPr>
            <w:tcW w:w="4050" w:type="dxa"/>
          </w:tcPr>
          <w:p w14:paraId="17A307BC" w14:textId="5692F7DA" w:rsidR="7D80F5BD" w:rsidRDefault="7D80F5BD" w:rsidP="7D80F5BD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6DA30A9" w14:textId="6A2C883F" w:rsidR="7D80F5BD" w:rsidRDefault="7D80F5BD" w:rsidP="7D80F5BD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258DC82A" w14:textId="6597904C" w:rsidR="7D80F5BD" w:rsidRDefault="7289913A" w:rsidP="7D80F5BD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6905DB08" w14:paraId="1F003103" w14:textId="77777777" w:rsidTr="655141CC">
        <w:tc>
          <w:tcPr>
            <w:tcW w:w="7185" w:type="dxa"/>
          </w:tcPr>
          <w:p w14:paraId="551D2FB8" w14:textId="5564DDBF" w:rsidR="6905DB08" w:rsidRDefault="5098E6CE" w:rsidP="6905DB08">
            <w:pPr>
              <w:rPr>
                <w:b/>
                <w:bCs/>
              </w:rPr>
            </w:pPr>
            <w:r w:rsidRPr="655141CC">
              <w:rPr>
                <w:b/>
                <w:bCs/>
              </w:rPr>
              <w:t>SESIONES INFORMATIVAS Y DE SENSIBILIZACIÓN AL PERSONAL (</w:t>
            </w:r>
            <w:r w:rsidRPr="655141CC">
              <w:t xml:space="preserve">Sería muy interesante alguna sesión con Aurora Ortega Almagro, profesora titular de escuela universitaria, departamento construcciones arquitectónicas </w:t>
            </w:r>
            <w:proofErr w:type="spellStart"/>
            <w:r w:rsidRPr="655141CC">
              <w:t>ii</w:t>
            </w:r>
            <w:proofErr w:type="spellEnd"/>
            <w:r w:rsidRPr="655141CC">
              <w:t xml:space="preserve"> y defensora de la accesibilidad universal)</w:t>
            </w:r>
          </w:p>
        </w:tc>
        <w:tc>
          <w:tcPr>
            <w:tcW w:w="4050" w:type="dxa"/>
          </w:tcPr>
          <w:p w14:paraId="49209F83" w14:textId="4932B260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D40A93B" w14:textId="4E038CDB" w:rsidR="6905DB08" w:rsidRDefault="6905DB08" w:rsidP="6905DB08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12473DC9" w14:textId="174F8655" w:rsidR="6905DB08" w:rsidRDefault="5098E6CE" w:rsidP="6905DB08">
            <w:pPr>
              <w:rPr>
                <w:b/>
                <w:bCs/>
              </w:rPr>
            </w:pPr>
            <w:r w:rsidRPr="5098E6CE">
              <w:rPr>
                <w:b/>
                <w:bCs/>
              </w:rPr>
              <w:t>X</w:t>
            </w:r>
          </w:p>
        </w:tc>
      </w:tr>
      <w:tr w:rsidR="6905DB08" w14:paraId="17289C0F" w14:textId="77777777" w:rsidTr="655141CC">
        <w:tc>
          <w:tcPr>
            <w:tcW w:w="7185" w:type="dxa"/>
          </w:tcPr>
          <w:p w14:paraId="2C306B8E" w14:textId="5BF19F8B" w:rsidR="6905DB08" w:rsidRDefault="5098E6CE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 xml:space="preserve">BIBLIOTECA EN CONTACTO ABIERTO CON LA COMUNIDAD USUARIA, CON ONCE, VICERRECTORADO DE ASUNTOS SOCIALES, </w:t>
            </w:r>
            <w:r w:rsidRPr="7289913A">
              <w:t>Y cualquier otra entidad comprometida con la accesibilidad y que pueda aportar ideas que nos permitan ser proactivos ante las necesidades</w:t>
            </w:r>
          </w:p>
        </w:tc>
        <w:tc>
          <w:tcPr>
            <w:tcW w:w="4050" w:type="dxa"/>
          </w:tcPr>
          <w:p w14:paraId="008E1C48" w14:textId="0A79DDC2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81D471D" w14:textId="4E038CDB" w:rsidR="6905DB08" w:rsidRDefault="6905DB08" w:rsidP="6905DB08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01EF2C1B" w14:textId="6467C5ED" w:rsidR="6905DB08" w:rsidRDefault="50FB58FB" w:rsidP="6905DB08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  <w:tr w:rsidR="6905DB08" w14:paraId="5FEAF497" w14:textId="77777777" w:rsidTr="655141CC">
        <w:tc>
          <w:tcPr>
            <w:tcW w:w="7185" w:type="dxa"/>
          </w:tcPr>
          <w:p w14:paraId="549B2FE4" w14:textId="31F3836D" w:rsidR="6905DB08" w:rsidRDefault="50FB58FB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DIFUSIÓN DE ESTA OFERTA ACCESIBLE</w:t>
            </w:r>
            <w:r w:rsidRPr="7289913A">
              <w:t xml:space="preserve">, CON CARÁCTER ANUAL, DENTRO DE LA UNIVERSIDAD, A TRAVÉS DE LOS DIFERENTES CANALES DE COMUNICACIÓN CON QUE CUENTA LA BIBLIOTECA UNIVERSITARIA: </w:t>
            </w:r>
            <w:proofErr w:type="spellStart"/>
            <w:r w:rsidRPr="7289913A">
              <w:t>Binus</w:t>
            </w:r>
            <w:proofErr w:type="spellEnd"/>
            <w:r w:rsidRPr="7289913A">
              <w:t xml:space="preserve">, </w:t>
            </w:r>
            <w:proofErr w:type="spellStart"/>
            <w:r w:rsidRPr="7289913A">
              <w:t>ondabiblioteca</w:t>
            </w:r>
            <w:proofErr w:type="spellEnd"/>
            <w:r w:rsidRPr="7289913A">
              <w:t xml:space="preserve"> en </w:t>
            </w:r>
            <w:proofErr w:type="spellStart"/>
            <w:r w:rsidRPr="7289913A">
              <w:t>radius</w:t>
            </w:r>
            <w:proofErr w:type="spellEnd"/>
            <w:r w:rsidRPr="7289913A">
              <w:t xml:space="preserve">, vídeo en </w:t>
            </w:r>
            <w:proofErr w:type="spellStart"/>
            <w:r w:rsidRPr="7289913A">
              <w:t>youtube</w:t>
            </w:r>
            <w:proofErr w:type="spellEnd"/>
            <w:r w:rsidRPr="7289913A">
              <w:t xml:space="preserve">, </w:t>
            </w:r>
            <w:proofErr w:type="spellStart"/>
            <w:r w:rsidRPr="7289913A">
              <w:t>twitter</w:t>
            </w:r>
            <w:proofErr w:type="spellEnd"/>
            <w:r w:rsidRPr="7289913A">
              <w:t xml:space="preserve">, </w:t>
            </w:r>
            <w:proofErr w:type="spellStart"/>
            <w:r w:rsidRPr="7289913A">
              <w:t>facebook</w:t>
            </w:r>
            <w:proofErr w:type="spellEnd"/>
            <w:r w:rsidRPr="7289913A">
              <w:t xml:space="preserve">, </w:t>
            </w:r>
            <w:proofErr w:type="spellStart"/>
            <w:r w:rsidRPr="7289913A">
              <w:t>instagram</w:t>
            </w:r>
            <w:proofErr w:type="spellEnd"/>
            <w:r w:rsidRPr="7289913A">
              <w:t>, noticias web, blog, cartelería impresa y digital, tríptico del catálogo de servicios, charlas de bienvenida al alumnado de nuevo ingreso al inicio del curso, etc.</w:t>
            </w:r>
          </w:p>
        </w:tc>
        <w:tc>
          <w:tcPr>
            <w:tcW w:w="4050" w:type="dxa"/>
          </w:tcPr>
          <w:p w14:paraId="2CC1E0BF" w14:textId="4DA37731" w:rsidR="5098E6CE" w:rsidRDefault="5098E6CE" w:rsidP="5098E6CE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97F88BA" w14:textId="4E038CDB" w:rsidR="6905DB08" w:rsidRDefault="6905DB08" w:rsidP="6905DB08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643A10EA" w14:textId="299F6481" w:rsidR="6905DB08" w:rsidRDefault="7289913A" w:rsidP="6905DB08">
            <w:pPr>
              <w:rPr>
                <w:b/>
                <w:bCs/>
              </w:rPr>
            </w:pPr>
            <w:r w:rsidRPr="7289913A">
              <w:rPr>
                <w:b/>
                <w:bCs/>
              </w:rPr>
              <w:t>X</w:t>
            </w:r>
          </w:p>
        </w:tc>
      </w:tr>
      <w:tr w:rsidR="50FB58FB" w14:paraId="558285EA" w14:textId="77777777" w:rsidTr="655141CC">
        <w:tc>
          <w:tcPr>
            <w:tcW w:w="7185" w:type="dxa"/>
          </w:tcPr>
          <w:p w14:paraId="450B7F81" w14:textId="62353A10" w:rsidR="50FB58FB" w:rsidRDefault="50FB58FB" w:rsidP="7289913A">
            <w:r w:rsidRPr="7289913A">
              <w:t>SOLICITUD DE COMPRA</w:t>
            </w:r>
            <w:r w:rsidRPr="7289913A">
              <w:rPr>
                <w:b/>
                <w:bCs/>
              </w:rPr>
              <w:t xml:space="preserve"> VÍA FORMULARIO</w:t>
            </w:r>
            <w:r w:rsidRPr="7289913A">
              <w:t xml:space="preserve"> (ALOJADO EN EL ESPACIO LIBGUIDE POR LA ACCESIBILIDAD). SE PROPONE QUE SE AMPLÍE LA POSIBILIDAD DE SOLICITUD DE COMPRA A LIBROS EN BRAILLE (libros sobre </w:t>
            </w:r>
            <w:r w:rsidRPr="7289913A">
              <w:lastRenderedPageBreak/>
              <w:t xml:space="preserve">aprendizaje de Braille), libros sobre aprendizaje de la LSE (Lengua de Signos Española) y otro tipo de obras que puedan contribuir a la creación de una </w:t>
            </w:r>
            <w:r w:rsidRPr="7289913A">
              <w:rPr>
                <w:b/>
                <w:bCs/>
              </w:rPr>
              <w:t>colección especializada en Accesibilidad</w:t>
            </w:r>
          </w:p>
        </w:tc>
        <w:tc>
          <w:tcPr>
            <w:tcW w:w="4050" w:type="dxa"/>
          </w:tcPr>
          <w:p w14:paraId="075A4A39" w14:textId="2F060EDB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699CB3C" w14:textId="1A2A6657" w:rsidR="50FB58FB" w:rsidRDefault="50FB58FB" w:rsidP="50FB58FB">
            <w:pPr>
              <w:rPr>
                <w:b/>
                <w:bCs/>
              </w:rPr>
            </w:pPr>
          </w:p>
        </w:tc>
        <w:tc>
          <w:tcPr>
            <w:tcW w:w="1672" w:type="dxa"/>
          </w:tcPr>
          <w:p w14:paraId="43E6D54A" w14:textId="68504E41" w:rsidR="50FB58FB" w:rsidRDefault="50FB58FB" w:rsidP="50FB58FB">
            <w:pPr>
              <w:rPr>
                <w:b/>
                <w:bCs/>
              </w:rPr>
            </w:pPr>
            <w:r w:rsidRPr="50FB58FB">
              <w:rPr>
                <w:b/>
                <w:bCs/>
              </w:rPr>
              <w:t>X</w:t>
            </w:r>
          </w:p>
        </w:tc>
      </w:tr>
    </w:tbl>
    <w:p w14:paraId="3DB839DD" w14:textId="2914161A" w:rsidR="6905DB08" w:rsidRDefault="6905DB08" w:rsidP="6905DB08">
      <w:pPr>
        <w:rPr>
          <w:b/>
          <w:bCs/>
        </w:rPr>
      </w:pPr>
    </w:p>
    <w:sectPr w:rsidR="6905DB0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AD519"/>
    <w:multiLevelType w:val="hybridMultilevel"/>
    <w:tmpl w:val="42F074D6"/>
    <w:lvl w:ilvl="0" w:tplc="B8A08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607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E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2A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D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EC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5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2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C3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6B7EE"/>
    <w:rsid w:val="0023C500"/>
    <w:rsid w:val="0032115D"/>
    <w:rsid w:val="00604284"/>
    <w:rsid w:val="00F4C28B"/>
    <w:rsid w:val="024CC230"/>
    <w:rsid w:val="0306A1ED"/>
    <w:rsid w:val="0332E0B9"/>
    <w:rsid w:val="036D4024"/>
    <w:rsid w:val="03A635F0"/>
    <w:rsid w:val="03ED4F58"/>
    <w:rsid w:val="0404E79C"/>
    <w:rsid w:val="04BB3FA1"/>
    <w:rsid w:val="05752916"/>
    <w:rsid w:val="05A0B7FD"/>
    <w:rsid w:val="05C8C08E"/>
    <w:rsid w:val="062573AE"/>
    <w:rsid w:val="06544C9B"/>
    <w:rsid w:val="0681CBAD"/>
    <w:rsid w:val="0724F01A"/>
    <w:rsid w:val="076490EF"/>
    <w:rsid w:val="0802795B"/>
    <w:rsid w:val="08BC03B4"/>
    <w:rsid w:val="08C0C07B"/>
    <w:rsid w:val="08DED1D9"/>
    <w:rsid w:val="0982C28E"/>
    <w:rsid w:val="09D9E4FC"/>
    <w:rsid w:val="0A098B2A"/>
    <w:rsid w:val="0A0C697F"/>
    <w:rsid w:val="0A7F3DD4"/>
    <w:rsid w:val="0A9A76DC"/>
    <w:rsid w:val="0AAD2F62"/>
    <w:rsid w:val="0B0E9561"/>
    <w:rsid w:val="0B5D2A56"/>
    <w:rsid w:val="0BA2F52B"/>
    <w:rsid w:val="0C380212"/>
    <w:rsid w:val="0C41C178"/>
    <w:rsid w:val="0C8F9383"/>
    <w:rsid w:val="0CD5EA7E"/>
    <w:rsid w:val="0D828D8B"/>
    <w:rsid w:val="0DDB3319"/>
    <w:rsid w:val="0EA3E578"/>
    <w:rsid w:val="0EC79566"/>
    <w:rsid w:val="0EDA95ED"/>
    <w:rsid w:val="0F54BFA2"/>
    <w:rsid w:val="0F6FA2D4"/>
    <w:rsid w:val="0F8DB80F"/>
    <w:rsid w:val="0FFDF248"/>
    <w:rsid w:val="1026F2DB"/>
    <w:rsid w:val="1041B62A"/>
    <w:rsid w:val="1076664E"/>
    <w:rsid w:val="110B7335"/>
    <w:rsid w:val="1128FD28"/>
    <w:rsid w:val="114765B4"/>
    <w:rsid w:val="1230618F"/>
    <w:rsid w:val="1243A212"/>
    <w:rsid w:val="127D5D0F"/>
    <w:rsid w:val="13683C3B"/>
    <w:rsid w:val="13933109"/>
    <w:rsid w:val="13AE0710"/>
    <w:rsid w:val="141B0B66"/>
    <w:rsid w:val="143AA6FF"/>
    <w:rsid w:val="14612932"/>
    <w:rsid w:val="14FA63FE"/>
    <w:rsid w:val="14FC1F16"/>
    <w:rsid w:val="15040C9C"/>
    <w:rsid w:val="154CFE9F"/>
    <w:rsid w:val="15815E5F"/>
    <w:rsid w:val="15B4FDD1"/>
    <w:rsid w:val="15B6DBC7"/>
    <w:rsid w:val="15FC38C5"/>
    <w:rsid w:val="16581311"/>
    <w:rsid w:val="1696345F"/>
    <w:rsid w:val="1697EF77"/>
    <w:rsid w:val="169FDCFD"/>
    <w:rsid w:val="18554F4F"/>
    <w:rsid w:val="188965B9"/>
    <w:rsid w:val="18EE7C89"/>
    <w:rsid w:val="19CF9039"/>
    <w:rsid w:val="19FA92F8"/>
    <w:rsid w:val="1A8A4CEA"/>
    <w:rsid w:val="1AA08DC4"/>
    <w:rsid w:val="1BFD5B83"/>
    <w:rsid w:val="1C0B16F8"/>
    <w:rsid w:val="1C0C2BA0"/>
    <w:rsid w:val="1C261D4B"/>
    <w:rsid w:val="1C2E0AD1"/>
    <w:rsid w:val="1C3C5E25"/>
    <w:rsid w:val="1C558682"/>
    <w:rsid w:val="1CA47042"/>
    <w:rsid w:val="1D20EAF2"/>
    <w:rsid w:val="1D633C00"/>
    <w:rsid w:val="1F73FEE7"/>
    <w:rsid w:val="1F8D2744"/>
    <w:rsid w:val="1FA0B12B"/>
    <w:rsid w:val="2002DB3B"/>
    <w:rsid w:val="202B9C90"/>
    <w:rsid w:val="206A209A"/>
    <w:rsid w:val="2096DDFE"/>
    <w:rsid w:val="20979ECC"/>
    <w:rsid w:val="20BD1454"/>
    <w:rsid w:val="21022221"/>
    <w:rsid w:val="21757758"/>
    <w:rsid w:val="219BE835"/>
    <w:rsid w:val="21D42904"/>
    <w:rsid w:val="229D4C55"/>
    <w:rsid w:val="22C4C806"/>
    <w:rsid w:val="22C60369"/>
    <w:rsid w:val="23633D52"/>
    <w:rsid w:val="239801F6"/>
    <w:rsid w:val="24143465"/>
    <w:rsid w:val="24391CB6"/>
    <w:rsid w:val="251A3066"/>
    <w:rsid w:val="25E17146"/>
    <w:rsid w:val="26AE1341"/>
    <w:rsid w:val="26B600C7"/>
    <w:rsid w:val="2703B922"/>
    <w:rsid w:val="2770BD78"/>
    <w:rsid w:val="27909B5D"/>
    <w:rsid w:val="281BBE07"/>
    <w:rsid w:val="2922CEB3"/>
    <w:rsid w:val="293DA695"/>
    <w:rsid w:val="2980893D"/>
    <w:rsid w:val="29D27815"/>
    <w:rsid w:val="29D8A9CB"/>
    <w:rsid w:val="2A308431"/>
    <w:rsid w:val="2A753187"/>
    <w:rsid w:val="2ABE9F14"/>
    <w:rsid w:val="2B42F394"/>
    <w:rsid w:val="2C4179E9"/>
    <w:rsid w:val="2C442E9B"/>
    <w:rsid w:val="2C6EA93B"/>
    <w:rsid w:val="2D1E5A5F"/>
    <w:rsid w:val="2D756A36"/>
    <w:rsid w:val="2EC0E85B"/>
    <w:rsid w:val="2F43ED7E"/>
    <w:rsid w:val="2F60E5B0"/>
    <w:rsid w:val="2F8B5E14"/>
    <w:rsid w:val="2FE9659D"/>
    <w:rsid w:val="2FFFA2F7"/>
    <w:rsid w:val="302FFABB"/>
    <w:rsid w:val="30571020"/>
    <w:rsid w:val="3064BD47"/>
    <w:rsid w:val="31494A14"/>
    <w:rsid w:val="31C179B3"/>
    <w:rsid w:val="32C9B0F9"/>
    <w:rsid w:val="32D34E04"/>
    <w:rsid w:val="32E488DB"/>
    <w:rsid w:val="3321065F"/>
    <w:rsid w:val="332A6B73"/>
    <w:rsid w:val="334AAB7A"/>
    <w:rsid w:val="33B58666"/>
    <w:rsid w:val="33F08ED4"/>
    <w:rsid w:val="33F12471"/>
    <w:rsid w:val="34126D0A"/>
    <w:rsid w:val="3480EAD6"/>
    <w:rsid w:val="34F91A75"/>
    <w:rsid w:val="35AE3D6B"/>
    <w:rsid w:val="35E0331B"/>
    <w:rsid w:val="36215284"/>
    <w:rsid w:val="367C19D3"/>
    <w:rsid w:val="36859E6E"/>
    <w:rsid w:val="3694EAD6"/>
    <w:rsid w:val="36C651A4"/>
    <w:rsid w:val="36FEB1B9"/>
    <w:rsid w:val="376438C3"/>
    <w:rsid w:val="37F47782"/>
    <w:rsid w:val="3830BB37"/>
    <w:rsid w:val="3849E394"/>
    <w:rsid w:val="390A7E37"/>
    <w:rsid w:val="395A76A4"/>
    <w:rsid w:val="39E3B50A"/>
    <w:rsid w:val="3A6BE9E8"/>
    <w:rsid w:val="3B2C1844"/>
    <w:rsid w:val="3B54B4FA"/>
    <w:rsid w:val="3B57BF55"/>
    <w:rsid w:val="3B84B23F"/>
    <w:rsid w:val="3BAA8219"/>
    <w:rsid w:val="3C07BA49"/>
    <w:rsid w:val="3C933881"/>
    <w:rsid w:val="3CCB0FD3"/>
    <w:rsid w:val="3D43404F"/>
    <w:rsid w:val="3DA38AAA"/>
    <w:rsid w:val="3E81E3E6"/>
    <w:rsid w:val="3ED0BD5C"/>
    <w:rsid w:val="3EF09B41"/>
    <w:rsid w:val="3F36B7EE"/>
    <w:rsid w:val="3F464D52"/>
    <w:rsid w:val="3F49EF52"/>
    <w:rsid w:val="407211D0"/>
    <w:rsid w:val="4082CE97"/>
    <w:rsid w:val="4215837D"/>
    <w:rsid w:val="42933A2A"/>
    <w:rsid w:val="432163DE"/>
    <w:rsid w:val="4435FE50"/>
    <w:rsid w:val="44412A76"/>
    <w:rsid w:val="45325A76"/>
    <w:rsid w:val="453D175D"/>
    <w:rsid w:val="45A088E6"/>
    <w:rsid w:val="45DCFAD7"/>
    <w:rsid w:val="4663F538"/>
    <w:rsid w:val="469DBE93"/>
    <w:rsid w:val="46CE2AD7"/>
    <w:rsid w:val="46E29C8C"/>
    <w:rsid w:val="46E462F4"/>
    <w:rsid w:val="4778CB38"/>
    <w:rsid w:val="483ACC2C"/>
    <w:rsid w:val="4875C1AC"/>
    <w:rsid w:val="49217997"/>
    <w:rsid w:val="49666830"/>
    <w:rsid w:val="49D55F55"/>
    <w:rsid w:val="4A108880"/>
    <w:rsid w:val="4A11920D"/>
    <w:rsid w:val="4A73714C"/>
    <w:rsid w:val="4B2353F4"/>
    <w:rsid w:val="4B37665B"/>
    <w:rsid w:val="4B726CEE"/>
    <w:rsid w:val="4BFA1317"/>
    <w:rsid w:val="4C374F51"/>
    <w:rsid w:val="4C772BB7"/>
    <w:rsid w:val="4C905414"/>
    <w:rsid w:val="4CA8876A"/>
    <w:rsid w:val="4CC80B40"/>
    <w:rsid w:val="4D8026CE"/>
    <w:rsid w:val="4DE24C20"/>
    <w:rsid w:val="4E33278C"/>
    <w:rsid w:val="4E9D6243"/>
    <w:rsid w:val="4F29D444"/>
    <w:rsid w:val="4FF343B3"/>
    <w:rsid w:val="500AD77E"/>
    <w:rsid w:val="5045DE11"/>
    <w:rsid w:val="5098E6CE"/>
    <w:rsid w:val="50F36EF5"/>
    <w:rsid w:val="50FB58FB"/>
    <w:rsid w:val="510AC074"/>
    <w:rsid w:val="51528A60"/>
    <w:rsid w:val="51A6A7DF"/>
    <w:rsid w:val="52A690D5"/>
    <w:rsid w:val="52C85BDD"/>
    <w:rsid w:val="530A81FD"/>
    <w:rsid w:val="5320982F"/>
    <w:rsid w:val="53F33865"/>
    <w:rsid w:val="54426136"/>
    <w:rsid w:val="54642C3E"/>
    <w:rsid w:val="54A05849"/>
    <w:rsid w:val="54DE48A1"/>
    <w:rsid w:val="55008033"/>
    <w:rsid w:val="552F5920"/>
    <w:rsid w:val="55D20B94"/>
    <w:rsid w:val="561E0DFD"/>
    <w:rsid w:val="56562033"/>
    <w:rsid w:val="565838F1"/>
    <w:rsid w:val="569C5094"/>
    <w:rsid w:val="56D6ECB8"/>
    <w:rsid w:val="577DE7DC"/>
    <w:rsid w:val="57971039"/>
    <w:rsid w:val="579BCD00"/>
    <w:rsid w:val="57D9B300"/>
    <w:rsid w:val="57F68203"/>
    <w:rsid w:val="583B2B50"/>
    <w:rsid w:val="58C75B48"/>
    <w:rsid w:val="5932E09A"/>
    <w:rsid w:val="59925264"/>
    <w:rsid w:val="59AC2601"/>
    <w:rsid w:val="59D6FBB1"/>
    <w:rsid w:val="5A02CA43"/>
    <w:rsid w:val="5A41100A"/>
    <w:rsid w:val="5A632BA9"/>
    <w:rsid w:val="5A91D968"/>
    <w:rsid w:val="5AB419D3"/>
    <w:rsid w:val="5AB554ED"/>
    <w:rsid w:val="5B126AB2"/>
    <w:rsid w:val="5B130E97"/>
    <w:rsid w:val="5BFEFC0A"/>
    <w:rsid w:val="5C32FA6E"/>
    <w:rsid w:val="5C51254E"/>
    <w:rsid w:val="5D5B7DAB"/>
    <w:rsid w:val="5D5E444F"/>
    <w:rsid w:val="5D8862A4"/>
    <w:rsid w:val="5D9ACC6B"/>
    <w:rsid w:val="5E2DBB7C"/>
    <w:rsid w:val="5E81ECF1"/>
    <w:rsid w:val="5ED6647F"/>
    <w:rsid w:val="5F1B27BD"/>
    <w:rsid w:val="5F88C610"/>
    <w:rsid w:val="5F9C2DD1"/>
    <w:rsid w:val="5FE67FBA"/>
    <w:rsid w:val="60D26D2D"/>
    <w:rsid w:val="6114BE3B"/>
    <w:rsid w:val="6136F5CD"/>
    <w:rsid w:val="61655C3E"/>
    <w:rsid w:val="61BE429A"/>
    <w:rsid w:val="62106BDE"/>
    <w:rsid w:val="62414E6A"/>
    <w:rsid w:val="624D9BAB"/>
    <w:rsid w:val="62C4A225"/>
    <w:rsid w:val="63012C9F"/>
    <w:rsid w:val="63D57083"/>
    <w:rsid w:val="63F6CBA5"/>
    <w:rsid w:val="64097C55"/>
    <w:rsid w:val="642CD17C"/>
    <w:rsid w:val="6488682A"/>
    <w:rsid w:val="649CFD00"/>
    <w:rsid w:val="64CE780A"/>
    <w:rsid w:val="65480CA0"/>
    <w:rsid w:val="655141CC"/>
    <w:rsid w:val="657140E4"/>
    <w:rsid w:val="6578EF2C"/>
    <w:rsid w:val="6624388B"/>
    <w:rsid w:val="664F74BD"/>
    <w:rsid w:val="6691B3BD"/>
    <w:rsid w:val="67C008EC"/>
    <w:rsid w:val="689B4012"/>
    <w:rsid w:val="68DF8FD9"/>
    <w:rsid w:val="6905DB08"/>
    <w:rsid w:val="6994C2A6"/>
    <w:rsid w:val="69CE8461"/>
    <w:rsid w:val="6ACFB40A"/>
    <w:rsid w:val="6AFF4BDA"/>
    <w:rsid w:val="6B08A884"/>
    <w:rsid w:val="6B33A532"/>
    <w:rsid w:val="6BAE4FE7"/>
    <w:rsid w:val="6BBCABF4"/>
    <w:rsid w:val="6C46360B"/>
    <w:rsid w:val="6C794F18"/>
    <w:rsid w:val="6C81C7D0"/>
    <w:rsid w:val="6CA1F59C"/>
    <w:rsid w:val="6CA478E5"/>
    <w:rsid w:val="6CD60073"/>
    <w:rsid w:val="6CDA3112"/>
    <w:rsid w:val="6D8A2C06"/>
    <w:rsid w:val="6D9F9D58"/>
    <w:rsid w:val="6DE2066C"/>
    <w:rsid w:val="6E1D9831"/>
    <w:rsid w:val="6E404946"/>
    <w:rsid w:val="6EA33C37"/>
    <w:rsid w:val="6F3B6DB9"/>
    <w:rsid w:val="6F6F8423"/>
    <w:rsid w:val="6FFC9717"/>
    <w:rsid w:val="7004042A"/>
    <w:rsid w:val="703F0C98"/>
    <w:rsid w:val="705DBFF0"/>
    <w:rsid w:val="716E8D5E"/>
    <w:rsid w:val="71FCBB2F"/>
    <w:rsid w:val="72596C8A"/>
    <w:rsid w:val="7289913A"/>
    <w:rsid w:val="72B5778F"/>
    <w:rsid w:val="72C54FC5"/>
    <w:rsid w:val="730A5DBF"/>
    <w:rsid w:val="73FE20B2"/>
    <w:rsid w:val="74B09FC9"/>
    <w:rsid w:val="74C63A76"/>
    <w:rsid w:val="75837ECA"/>
    <w:rsid w:val="758F5234"/>
    <w:rsid w:val="75910D4C"/>
    <w:rsid w:val="7594932F"/>
    <w:rsid w:val="75FCF087"/>
    <w:rsid w:val="76514E10"/>
    <w:rsid w:val="76620AD7"/>
    <w:rsid w:val="7711BAFA"/>
    <w:rsid w:val="7735C174"/>
    <w:rsid w:val="774697A4"/>
    <w:rsid w:val="77C3EF45"/>
    <w:rsid w:val="78C55C22"/>
    <w:rsid w:val="79198D97"/>
    <w:rsid w:val="7A2066B6"/>
    <w:rsid w:val="7A466D11"/>
    <w:rsid w:val="7A4F86B1"/>
    <w:rsid w:val="7BBC3717"/>
    <w:rsid w:val="7C5C59D5"/>
    <w:rsid w:val="7CA85C3E"/>
    <w:rsid w:val="7CEA6925"/>
    <w:rsid w:val="7D109BA4"/>
    <w:rsid w:val="7D80F5BD"/>
    <w:rsid w:val="7DB5C122"/>
    <w:rsid w:val="7DECFEBA"/>
    <w:rsid w:val="7E8FE224"/>
    <w:rsid w:val="7EC47222"/>
    <w:rsid w:val="7EF3EF0B"/>
    <w:rsid w:val="7EFBC55F"/>
    <w:rsid w:val="7F15216D"/>
    <w:rsid w:val="7F37EF92"/>
    <w:rsid w:val="7F6EE5F0"/>
    <w:rsid w:val="7FB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7EE"/>
  <w15:chartTrackingRefBased/>
  <w15:docId w15:val="{496BEFD1-85EE-4F36-B738-6288841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6AC95B5138344B77F2DAA03811AC2" ma:contentTypeVersion="4" ma:contentTypeDescription="Crear nuevo documento." ma:contentTypeScope="" ma:versionID="92ea94d47cd79505139f6a17e7018116">
  <xsd:schema xmlns:xsd="http://www.w3.org/2001/XMLSchema" xmlns:xs="http://www.w3.org/2001/XMLSchema" xmlns:p="http://schemas.microsoft.com/office/2006/metadata/properties" xmlns:ns2="04702e3b-3433-431a-8231-62fe2e6f98e0" xmlns:ns3="30ce8518-1b0f-4a7c-a2ab-c0d432ef855f" targetNamespace="http://schemas.microsoft.com/office/2006/metadata/properties" ma:root="true" ma:fieldsID="ee40dbcf00e1065c666c0fcf44fc5b7a" ns2:_="" ns3:_="">
    <xsd:import namespace="04702e3b-3433-431a-8231-62fe2e6f98e0"/>
    <xsd:import namespace="30ce8518-1b0f-4a7c-a2ab-c0d432ef8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2e3b-3433-431a-8231-62fe2e6f9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e8518-1b0f-4a7c-a2ab-c0d432ef8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85D6D-1904-46A3-8E79-CE37461F2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9D50A-5E46-4053-BD92-C3CBC871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0D320-9651-4C29-9601-5DC7D52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2e3b-3433-431a-8231-62fe2e6f98e0"/>
    <ds:schemaRef ds:uri="30ce8518-1b0f-4a7c-a2ab-c0d432ef8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GOMEZ FERNANDEZ</dc:creator>
  <cp:keywords/>
  <dc:description/>
  <cp:lastModifiedBy>MARIA JOSE MARTINEZ RUIZ</cp:lastModifiedBy>
  <cp:revision>2</cp:revision>
  <dcterms:created xsi:type="dcterms:W3CDTF">2023-11-10T09:36:00Z</dcterms:created>
  <dcterms:modified xsi:type="dcterms:W3CDTF">2023-11-10T09:36:00Z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0x01010099F6AC95B5138344B77F2DAA03811AC2</vt:lpwstr>
  </property>
</Properties>
</file>